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A20F49" w:rsidTr="00DE57DA">
        <w:trPr>
          <w:trHeight w:val="975"/>
        </w:trPr>
        <w:tc>
          <w:tcPr>
            <w:tcW w:w="3056" w:type="dxa"/>
          </w:tcPr>
          <w:p w:rsidR="00A20F49" w:rsidRDefault="00A20F49" w:rsidP="00DE57DA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A20F49" w:rsidRDefault="00A20F49" w:rsidP="00DE57D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20F49" w:rsidRDefault="00A20F49" w:rsidP="00DE57DA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A20F49" w:rsidTr="00DE57D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F49" w:rsidRPr="00051048" w:rsidRDefault="00A20F49" w:rsidP="00DE57D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A20F49" w:rsidRDefault="00A20F49" w:rsidP="00DE57D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A20F49" w:rsidRPr="00CA58AB" w:rsidRDefault="00A20F49" w:rsidP="00DE57DA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20F49" w:rsidTr="00DE57D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F49" w:rsidRPr="00CA58AB" w:rsidRDefault="00A20F49" w:rsidP="00DE57DA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20F49" w:rsidRDefault="00A20F49" w:rsidP="00A20F49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20F49" w:rsidRPr="0055260E" w:rsidTr="00DE57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20F49" w:rsidRDefault="008D7C65" w:rsidP="00A20F49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24.05.2017</w:t>
            </w:r>
            <w:r w:rsidR="00A20F49" w:rsidRPr="0055260E"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317</w:t>
            </w:r>
            <w:r w:rsidR="00A20F49" w:rsidRPr="0055260E">
              <w:rPr>
                <w:b w:val="0"/>
                <w:sz w:val="28"/>
              </w:rPr>
              <w:t>-п</w:t>
            </w:r>
          </w:p>
          <w:p w:rsidR="00A20F49" w:rsidRPr="00A20F49" w:rsidRDefault="00A20F49" w:rsidP="00A20F49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A20F49" w:rsidRPr="00A20F49" w:rsidTr="00DE57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A20F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A20F49" w:rsidRPr="00A20F49" w:rsidRDefault="00A20F49" w:rsidP="00A20F49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A20F49">
              <w:rPr>
                <w:sz w:val="28"/>
              </w:rPr>
              <w:t>«Формирование</w:t>
            </w:r>
            <w:r w:rsidRPr="00A20F49">
              <w:rPr>
                <w:b w:val="0"/>
                <w:sz w:val="28"/>
              </w:rPr>
              <w:t xml:space="preserve"> </w:t>
            </w:r>
            <w:r w:rsidRPr="00A20F49">
              <w:rPr>
                <w:bCs/>
                <w:sz w:val="28"/>
                <w:lang w:eastAsia="en-US"/>
              </w:rPr>
              <w:t>современной городской среды на территории Палехского городского поселения</w:t>
            </w:r>
            <w:r w:rsidRPr="00A20F49">
              <w:rPr>
                <w:sz w:val="28"/>
              </w:rPr>
              <w:t>»</w:t>
            </w:r>
          </w:p>
        </w:tc>
      </w:tr>
    </w:tbl>
    <w:p w:rsidR="00A20F49" w:rsidRPr="00A20F49" w:rsidRDefault="00A20F49" w:rsidP="00A20F49">
      <w:pPr>
        <w:pStyle w:val="2"/>
        <w:ind w:left="0"/>
        <w:jc w:val="center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A20F49" w:rsidRPr="00A20F49" w:rsidTr="00DE57DA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DE57D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A20F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      </w:r>
            <w:r w:rsidRPr="00A20F4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 о с т а н о в</w:t>
            </w:r>
            <w:proofErr w:type="gramEnd"/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A20F49" w:rsidRPr="00A20F49" w:rsidRDefault="00A20F49" w:rsidP="00DE57D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муниципальную программу «Формирование современной городской среды на территории Палехского городского поселения»</w:t>
            </w:r>
          </w:p>
          <w:p w:rsidR="00A20F49" w:rsidRPr="00A20F49" w:rsidRDefault="00A20F49" w:rsidP="00DE57D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"/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F4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A20F49" w:rsidRPr="00A20F49" w:rsidRDefault="00A20F49" w:rsidP="00DE57D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Pr="00A20F4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Опубликовать</w:t>
              </w:r>
            </w:hyperlink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0"/>
            <w:bookmarkEnd w:id="1"/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A20F49" w:rsidRPr="00A20F49" w:rsidRDefault="00A20F49" w:rsidP="00DE57D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A20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A20F49" w:rsidRPr="00A20F49" w:rsidTr="00DE57DA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DE57D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A20F4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A20F4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A20F49" w:rsidRPr="00A20F49" w:rsidRDefault="00A20F49" w:rsidP="00DE57D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DE57D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DE57D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A20F49" w:rsidRPr="00A20F49" w:rsidRDefault="00A20F49" w:rsidP="00DE57D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A20F49" w:rsidRDefault="00A20F49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523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A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14" w:rsidRPr="00A52314" w:rsidRDefault="000000FB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2314"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>От «</w:t>
      </w:r>
      <w:r w:rsidR="00494052">
        <w:rPr>
          <w:rFonts w:ascii="Times New Roman" w:hAnsi="Times New Roman" w:cs="Times New Roman"/>
          <w:sz w:val="24"/>
          <w:szCs w:val="24"/>
        </w:rPr>
        <w:t>24</w:t>
      </w:r>
      <w:r w:rsidRPr="00A52314">
        <w:rPr>
          <w:rFonts w:ascii="Times New Roman" w:hAnsi="Times New Roman" w:cs="Times New Roman"/>
          <w:sz w:val="24"/>
          <w:szCs w:val="24"/>
        </w:rPr>
        <w:t>»</w:t>
      </w:r>
      <w:r w:rsidR="00494052">
        <w:rPr>
          <w:rFonts w:ascii="Times New Roman" w:hAnsi="Times New Roman" w:cs="Times New Roman"/>
          <w:sz w:val="24"/>
          <w:szCs w:val="24"/>
        </w:rPr>
        <w:t xml:space="preserve"> мая</w:t>
      </w:r>
      <w:r w:rsidR="00494052" w:rsidRPr="00A52314">
        <w:rPr>
          <w:rFonts w:ascii="Times New Roman" w:hAnsi="Times New Roman" w:cs="Times New Roman"/>
          <w:sz w:val="24"/>
          <w:szCs w:val="24"/>
        </w:rPr>
        <w:t xml:space="preserve"> </w:t>
      </w:r>
      <w:r w:rsidRPr="00A52314">
        <w:rPr>
          <w:rFonts w:ascii="Times New Roman" w:hAnsi="Times New Roman" w:cs="Times New Roman"/>
          <w:sz w:val="24"/>
          <w:szCs w:val="24"/>
        </w:rPr>
        <w:t>2017г. №</w:t>
      </w:r>
      <w:r w:rsidR="00494052">
        <w:rPr>
          <w:rFonts w:ascii="Times New Roman" w:hAnsi="Times New Roman" w:cs="Times New Roman"/>
          <w:sz w:val="24"/>
          <w:szCs w:val="24"/>
        </w:rPr>
        <w:t xml:space="preserve"> 317-п</w:t>
      </w:r>
    </w:p>
    <w:p w:rsidR="00A52314" w:rsidRDefault="00A52314" w:rsidP="00E1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6C" w:rsidRPr="0098387C" w:rsidRDefault="000000FB" w:rsidP="0098387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0000FB" w:rsidRDefault="005A6EE4" w:rsidP="0000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035"/>
      </w:tblGrid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5" w:type="dxa"/>
          </w:tcPr>
          <w:p w:rsidR="000000FB" w:rsidRPr="000000FB" w:rsidRDefault="00A12439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Палехского городского поселения</w:t>
            </w:r>
            <w:r w:rsidR="000000FB" w:rsidRPr="000000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00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35" w:type="dxa"/>
          </w:tcPr>
          <w:p w:rsidR="000000FB" w:rsidRPr="000000FB" w:rsidRDefault="000000FB" w:rsidP="000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5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35" w:type="dxa"/>
          </w:tcPr>
          <w:p w:rsidR="005A510A" w:rsidRPr="0070043B" w:rsidRDefault="005A510A" w:rsidP="000000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Палехского городского поселения на 2017год</w:t>
            </w:r>
          </w:p>
          <w:p w:rsidR="005A510A" w:rsidRPr="0070043B" w:rsidRDefault="005A510A" w:rsidP="000000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Палехского городского поселения на 2017 год</w:t>
            </w:r>
          </w:p>
        </w:tc>
      </w:tr>
      <w:tr w:rsidR="000000FB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20"/>
        </w:trPr>
        <w:tc>
          <w:tcPr>
            <w:tcW w:w="2088" w:type="dxa"/>
          </w:tcPr>
          <w:p w:rsidR="000000FB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5" w:type="dxa"/>
          </w:tcPr>
          <w:p w:rsidR="000000FB" w:rsidRPr="0098387C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FB" w:rsidRPr="0098387C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муниципальных территорий общего пользования Палехского городского поселения</w:t>
            </w:r>
            <w:proofErr w:type="gramEnd"/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FB" w:rsidRPr="000000FB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35" w:type="dxa"/>
          </w:tcPr>
          <w:p w:rsidR="005A510A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C0E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муниципальных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 обще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>й площади общественных территорий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70043B" w:rsidRDefault="00644536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 населения проживающего в МКД с благоустроенными дворовыми территориями</w:t>
            </w:r>
            <w:r w:rsidR="00ED0EF7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70043B" w:rsidRDefault="00644536" w:rsidP="005A6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работ по благоустройству дворовых территорий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87C" w:rsidRPr="0070043B" w:rsidTr="0098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08"/>
        </w:trPr>
        <w:tc>
          <w:tcPr>
            <w:tcW w:w="2088" w:type="dxa"/>
          </w:tcPr>
          <w:p w:rsidR="0098387C" w:rsidRPr="009C78ED" w:rsidRDefault="0098387C" w:rsidP="005B28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98387C" w:rsidRPr="0070043B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</w:tcPr>
          <w:p w:rsidR="00392DB5" w:rsidRDefault="00392DB5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87C" w:rsidRPr="00D33C8F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– </w:t>
            </w:r>
            <w:r w:rsidR="00A12335">
              <w:rPr>
                <w:rFonts w:ascii="Times New Roman" w:hAnsi="Times New Roman" w:cs="Times New Roman"/>
                <w:sz w:val="28"/>
                <w:szCs w:val="28"/>
              </w:rPr>
              <w:t>2482673,7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8387C" w:rsidRPr="00D33C8F" w:rsidRDefault="00392DB5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130668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98387C" w:rsidRPr="00D33C8F">
              <w:rPr>
                <w:rFonts w:ascii="Times New Roman" w:hAnsi="Times New Roman" w:cs="Times New Roman"/>
                <w:sz w:val="28"/>
                <w:szCs w:val="28"/>
              </w:rPr>
              <w:t>- бюджет Палехского городского поселения</w:t>
            </w:r>
          </w:p>
          <w:p w:rsidR="0098387C" w:rsidRPr="0070043B" w:rsidRDefault="0098387C" w:rsidP="00A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335">
              <w:rPr>
                <w:rFonts w:ascii="Times New Roman" w:hAnsi="Times New Roman" w:cs="Times New Roman"/>
                <w:sz w:val="28"/>
                <w:szCs w:val="28"/>
              </w:rPr>
              <w:t>2613341,70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D33C8F">
              <w:rPr>
                <w:rFonts w:ascii="Times New Roman" w:hAnsi="Times New Roman" w:cs="Times New Roman"/>
                <w:sz w:val="28"/>
                <w:szCs w:val="28"/>
              </w:rPr>
              <w:t>- бюджет Ивановской области</w:t>
            </w:r>
          </w:p>
        </w:tc>
      </w:tr>
      <w:tr w:rsidR="005B5FA4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B5FA4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5" w:type="dxa"/>
          </w:tcPr>
          <w:p w:rsidR="005B5FA4" w:rsidRPr="0070043B" w:rsidRDefault="00ED0EF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МКД Палехского городского поселения</w:t>
            </w:r>
          </w:p>
          <w:p w:rsidR="00ED0EF7" w:rsidRPr="0070043B" w:rsidRDefault="00ED0EF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Палехского городского поселения</w:t>
            </w:r>
          </w:p>
        </w:tc>
      </w:tr>
    </w:tbl>
    <w:p w:rsidR="005A6EE4" w:rsidRPr="009C78ED" w:rsidRDefault="009C78ED" w:rsidP="005A6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F83625" w:rsidRPr="0098387C" w:rsidRDefault="00382360" w:rsidP="00382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387C" w:rsidRPr="009838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F83625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лагоустройств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дворовых территорий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71E" w:rsidRPr="009B3F2C" w:rsidRDefault="00F83625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Все многоквартирные дома на территории Палехского городского поселения 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</w:t>
      </w:r>
      <w:r w:rsidRPr="0070043B">
        <w:rPr>
          <w:rFonts w:ascii="Times New Roman" w:hAnsi="Times New Roman" w:cs="Times New Roman"/>
          <w:sz w:val="28"/>
          <w:szCs w:val="28"/>
        </w:rPr>
        <w:t>расположены в п. Палех. Таких домов насчитывается более 40 шт.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25 до 50 лет назад.   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D6C55" w:rsidRPr="0070043B">
        <w:rPr>
          <w:rFonts w:ascii="Times New Roman" w:hAnsi="Times New Roman" w:cs="Times New Roman"/>
          <w:sz w:val="28"/>
          <w:szCs w:val="28"/>
        </w:rPr>
        <w:t>Ремонт дворовых территорий, подъездных путей и подъездов практически не проводился с момента постройки.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Состояние дворовых проездов и тротуаров в большинстве своем достигает до 70% физического износа. Отсутствие обустроенных парковок приводит к тому, что собственники  автомобилей паркуют их прямо на газонах. Освещение дворовых территорий отсутствует практически повсеместно.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Долгие годы на дворовых территориях не проводилась обрезка деревьев и кустарников, имеются случаи хаотичной посадки, самосева и наличие переросших деревьев. Цветники зачастую либо </w:t>
      </w:r>
      <w:proofErr w:type="gramStart"/>
      <w:r w:rsidR="00A216A5" w:rsidRPr="0070043B">
        <w:rPr>
          <w:rFonts w:ascii="Times New Roman" w:hAnsi="Times New Roman" w:cs="Times New Roman"/>
          <w:sz w:val="28"/>
          <w:szCs w:val="28"/>
        </w:rPr>
        <w:t>отсут</w:t>
      </w:r>
      <w:r w:rsidR="00AF071E" w:rsidRPr="0070043B">
        <w:rPr>
          <w:rFonts w:ascii="Times New Roman" w:hAnsi="Times New Roman" w:cs="Times New Roman"/>
          <w:sz w:val="28"/>
          <w:szCs w:val="28"/>
        </w:rPr>
        <w:t>ствуют</w:t>
      </w:r>
      <w:proofErr w:type="gramEnd"/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либо имеют непривлекательный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вид.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Детские  и спортивные площадки построены силами жи</w:t>
      </w:r>
      <w:r w:rsidR="00AF071E" w:rsidRPr="009B3F2C">
        <w:rPr>
          <w:rFonts w:ascii="Times New Roman" w:hAnsi="Times New Roman" w:cs="Times New Roman"/>
          <w:sz w:val="28"/>
          <w:szCs w:val="28"/>
        </w:rPr>
        <w:t>телей МКД со временем приходят в негодность и требуют замены оборудования. Все вместе это создает необустроенный внешний вид. Надлежащее состояние придомовых территорий является важным фактором при формиров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ании благоприятной 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и эстетической городской среды.</w:t>
      </w:r>
    </w:p>
    <w:p w:rsidR="00AF071E" w:rsidRPr="009B3F2C" w:rsidRDefault="00AF071E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и малой активностью самих жителей.</w:t>
      </w:r>
    </w:p>
    <w:p w:rsidR="001103B7" w:rsidRDefault="00AF071E" w:rsidP="0098387C">
      <w:pPr>
        <w:tabs>
          <w:tab w:val="left" w:pos="284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 и отсутствию финансирования.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="009B3F2C" w:rsidRPr="009B3F2C">
        <w:rPr>
          <w:rFonts w:ascii="Times New Roman" w:eastAsia="Calibri" w:hAnsi="Times New Roman" w:cs="Times New Roman"/>
          <w:sz w:val="28"/>
          <w:szCs w:val="28"/>
        </w:rPr>
        <w:t>представляет из себя</w:t>
      </w:r>
      <w:proofErr w:type="gramEnd"/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lastRenderedPageBreak/>
        <w:t>функционально, экологически и эстетически организованной городской среды, улучшение содержания и безопасности дворовых т</w:t>
      </w:r>
      <w:r w:rsidR="009B3F2C">
        <w:rPr>
          <w:rFonts w:ascii="Times New Roman" w:hAnsi="Times New Roman" w:cs="Times New Roman"/>
          <w:sz w:val="28"/>
          <w:szCs w:val="28"/>
        </w:rPr>
        <w:t>ерриторий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.</w:t>
      </w:r>
      <w:r w:rsidR="009B3F2C">
        <w:rPr>
          <w:rFonts w:ascii="Times New Roman" w:hAnsi="Times New Roman" w:cs="Times New Roman"/>
          <w:sz w:val="28"/>
          <w:szCs w:val="28"/>
        </w:rPr>
        <w:t xml:space="preserve">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</w:t>
      </w:r>
      <w:r w:rsidR="009B3F2C">
        <w:rPr>
          <w:rFonts w:ascii="Times New Roman" w:hAnsi="Times New Roman" w:cs="Times New Roman"/>
          <w:sz w:val="28"/>
          <w:szCs w:val="28"/>
        </w:rPr>
        <w:t>ость проживания населения поселка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9B3F2C">
        <w:rPr>
          <w:rFonts w:ascii="Times New Roman" w:hAnsi="Times New Roman" w:cs="Times New Roman"/>
          <w:sz w:val="28"/>
          <w:szCs w:val="28"/>
        </w:rPr>
        <w:t>х маломобильных групп населения.</w:t>
      </w:r>
    </w:p>
    <w:p w:rsidR="00F74BAE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Благоустройство общественных территорий Палехского городского поселения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поселка</w:t>
      </w:r>
      <w:r w:rsidR="00382360">
        <w:rPr>
          <w:rFonts w:ascii="Times New Roman" w:hAnsi="Times New Roman" w:cs="Times New Roman"/>
          <w:sz w:val="28"/>
          <w:szCs w:val="28"/>
        </w:rPr>
        <w:t>, его эстетичный</w:t>
      </w:r>
      <w:r w:rsidRPr="00F74BAE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</w:t>
      </w:r>
      <w:r w:rsidR="002433AA">
        <w:rPr>
          <w:rFonts w:ascii="Times New Roman" w:hAnsi="Times New Roman" w:cs="Times New Roman"/>
          <w:sz w:val="28"/>
          <w:szCs w:val="28"/>
        </w:rPr>
        <w:t>рритории, от площади озеленения, освещенности.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74BAE">
        <w:rPr>
          <w:rFonts w:ascii="Times New Roman" w:hAnsi="Times New Roman" w:cs="Times New Roman"/>
          <w:sz w:val="28"/>
          <w:szCs w:val="28"/>
        </w:rPr>
        <w:t xml:space="preserve">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8A3E16" w:rsidRDefault="00F74BAE" w:rsidP="00392D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eastAsia="Calibri" w:hAnsi="Times New Roman" w:cs="Times New Roman"/>
          <w:sz w:val="28"/>
          <w:szCs w:val="28"/>
        </w:rPr>
        <w:t>Озелененные территории вместе с насаждениями и</w:t>
      </w:r>
      <w:r w:rsidR="002433AA">
        <w:rPr>
          <w:rFonts w:ascii="Times New Roman" w:hAnsi="Times New Roman" w:cs="Times New Roman"/>
          <w:sz w:val="28"/>
          <w:szCs w:val="28"/>
        </w:rPr>
        <w:t xml:space="preserve"> цветниками, малыми архитектурными формами, садово-парковой мебелью создают образ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формируют благоприятную и комфортную городскую с</w:t>
      </w:r>
      <w:r w:rsidR="002433AA">
        <w:rPr>
          <w:rFonts w:ascii="Times New Roman" w:hAnsi="Times New Roman" w:cs="Times New Roman"/>
          <w:sz w:val="28"/>
          <w:szCs w:val="28"/>
        </w:rPr>
        <w:t>реду для жителей и гостей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2433AA">
        <w:rPr>
          <w:rFonts w:ascii="Times New Roman" w:hAnsi="Times New Roman" w:cs="Times New Roman"/>
          <w:sz w:val="28"/>
          <w:szCs w:val="28"/>
        </w:rPr>
        <w:t>стью природного богатства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 xml:space="preserve"> и важным условием его инвестиционной привлекательности</w:t>
      </w:r>
      <w:r w:rsidR="002433A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9E3F5A">
        <w:rPr>
          <w:rFonts w:ascii="Times New Roman" w:hAnsi="Times New Roman" w:cs="Times New Roman"/>
          <w:sz w:val="28"/>
          <w:szCs w:val="28"/>
        </w:rPr>
        <w:t xml:space="preserve">  На территории поселка имею</w:t>
      </w:r>
      <w:r w:rsidR="002433AA">
        <w:rPr>
          <w:rFonts w:ascii="Times New Roman" w:hAnsi="Times New Roman" w:cs="Times New Roman"/>
          <w:sz w:val="28"/>
          <w:szCs w:val="28"/>
        </w:rPr>
        <w:t xml:space="preserve">тся </w:t>
      </w:r>
      <w:r w:rsidR="009E3F5A">
        <w:rPr>
          <w:rFonts w:ascii="Times New Roman" w:hAnsi="Times New Roman" w:cs="Times New Roman"/>
          <w:sz w:val="28"/>
          <w:szCs w:val="28"/>
        </w:rPr>
        <w:t xml:space="preserve"> парки, скверы, аллеи и прочие объекты благоустройства.       </w:t>
      </w:r>
    </w:p>
    <w:p w:rsidR="009E3F5A" w:rsidRPr="009E3F5A" w:rsidRDefault="008A3E16" w:rsidP="008A3E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F5A" w:rsidRPr="009E3F5A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оборудование малыми а</w:t>
      </w:r>
      <w:r>
        <w:rPr>
          <w:rFonts w:ascii="Times New Roman" w:hAnsi="Times New Roman" w:cs="Times New Roman"/>
          <w:sz w:val="28"/>
          <w:szCs w:val="28"/>
        </w:rPr>
        <w:t>рхитектурными формами, садово-парковой мебелью;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установка скамеек и ур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96554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65544" w:rsidRPr="009E3F5A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</w:p>
    <w:p w:rsidR="009E3F5A" w:rsidRP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9E3F5A" w:rsidRPr="009E3F5A">
        <w:rPr>
          <w:rFonts w:ascii="Times New Roman" w:hAnsi="Times New Roman" w:cs="Times New Roman"/>
          <w:sz w:val="28"/>
          <w:szCs w:val="28"/>
        </w:rPr>
        <w:t xml:space="preserve"> цветников;</w:t>
      </w:r>
    </w:p>
    <w:p w:rsidR="009E3F5A" w:rsidRPr="009E3F5A" w:rsidRDefault="009E3F5A" w:rsidP="003823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3F5A">
        <w:rPr>
          <w:sz w:val="28"/>
          <w:szCs w:val="28"/>
        </w:rPr>
        <w:t xml:space="preserve">- </w:t>
      </w:r>
      <w:r w:rsidRPr="009E3F5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9E3F5A" w:rsidRP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предусмотренных </w:t>
      </w:r>
      <w:r w:rsidR="009E3F5A" w:rsidRPr="009E3F5A">
        <w:rPr>
          <w:rFonts w:ascii="Times New Roman" w:hAnsi="Times New Roman" w:cs="Times New Roman"/>
          <w:sz w:val="28"/>
          <w:szCs w:val="28"/>
        </w:rPr>
        <w:t>муниципальной программой, создаст условия для благоустроенности и</w:t>
      </w:r>
      <w:r>
        <w:rPr>
          <w:rFonts w:ascii="Times New Roman" w:hAnsi="Times New Roman" w:cs="Times New Roman"/>
          <w:sz w:val="28"/>
          <w:szCs w:val="28"/>
        </w:rPr>
        <w:t xml:space="preserve"> придания привлекательности  внешнего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жителей так и для гостей поселка.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16" w:rsidRDefault="00B53DAA" w:rsidP="00B53DAA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программы мероприятий определены целевые индикаторы, характеризующие прямой эффект от реализации программ:</w:t>
      </w: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B53DA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Целевые показатели (индикаторы), характеризующие благоустройство дворовых территорий</w:t>
      </w:r>
    </w:p>
    <w:p w:rsidR="00B53DAA" w:rsidRPr="00B53DAA" w:rsidRDefault="00B53DAA" w:rsidP="00B53DA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1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31"/>
        <w:gridCol w:w="1566"/>
        <w:gridCol w:w="992"/>
        <w:gridCol w:w="851"/>
        <w:gridCol w:w="992"/>
        <w:gridCol w:w="1639"/>
      </w:tblGrid>
      <w:tr w:rsidR="00B53DAA" w:rsidRPr="001103B7" w:rsidTr="00B53DAA">
        <w:tc>
          <w:tcPr>
            <w:tcW w:w="510" w:type="dxa"/>
            <w:vMerge w:val="restart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  <w:vMerge w:val="restart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Подпрограммы</w:t>
            </w:r>
          </w:p>
        </w:tc>
        <w:tc>
          <w:tcPr>
            <w:tcW w:w="1639" w:type="dxa"/>
            <w:vMerge w:val="restart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B53DAA" w:rsidRPr="001103B7" w:rsidTr="00B53DAA">
        <w:tc>
          <w:tcPr>
            <w:tcW w:w="510" w:type="dxa"/>
            <w:vMerge/>
          </w:tcPr>
          <w:p w:rsidR="00B53DAA" w:rsidRPr="001103B7" w:rsidRDefault="00B53DAA" w:rsidP="00B53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B53DAA" w:rsidRPr="001103B7" w:rsidRDefault="00B53DAA" w:rsidP="00B53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53DAA" w:rsidRPr="001103B7" w:rsidRDefault="00B53DAA" w:rsidP="00B53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51" w:type="dxa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39" w:type="dxa"/>
            <w:vMerge/>
          </w:tcPr>
          <w:p w:rsidR="00B53DAA" w:rsidRPr="001103B7" w:rsidRDefault="00B53DAA" w:rsidP="00B53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3DAA" w:rsidRPr="003C037D" w:rsidTr="00B53DAA">
        <w:tc>
          <w:tcPr>
            <w:tcW w:w="510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  <w:vAlign w:val="center"/>
          </w:tcPr>
          <w:p w:rsidR="00B53DAA" w:rsidRPr="001103B7" w:rsidRDefault="00B53DAA" w:rsidP="00B53D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566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DAA" w:rsidRPr="003C0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:rsidR="00B53DAA" w:rsidRPr="003C037D" w:rsidRDefault="00B53DAA" w:rsidP="00203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03F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3DAA" w:rsidRPr="003C037D" w:rsidTr="00B53DAA">
        <w:tc>
          <w:tcPr>
            <w:tcW w:w="510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B53DAA" w:rsidRPr="001103B7" w:rsidRDefault="00B53DAA" w:rsidP="00203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МКД от общего количества </w:t>
            </w:r>
            <w:r w:rsidR="00203F5C">
              <w:rPr>
                <w:rFonts w:ascii="Times New Roman" w:hAnsi="Times New Roman" w:cs="Times New Roman"/>
                <w:sz w:val="28"/>
                <w:szCs w:val="28"/>
              </w:rPr>
              <w:t>принятых предложений граждан на 2017 год</w:t>
            </w:r>
          </w:p>
        </w:tc>
        <w:tc>
          <w:tcPr>
            <w:tcW w:w="1566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3DAA" w:rsidRPr="003C037D" w:rsidRDefault="00203F5C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vAlign w:val="center"/>
          </w:tcPr>
          <w:p w:rsidR="00B53DAA" w:rsidRPr="003C037D" w:rsidRDefault="00807EED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53DAA" w:rsidRPr="001103B7" w:rsidTr="00B53DAA">
        <w:tc>
          <w:tcPr>
            <w:tcW w:w="510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  <w:vAlign w:val="center"/>
          </w:tcPr>
          <w:p w:rsidR="00B53DAA" w:rsidRPr="001103B7" w:rsidRDefault="00B53DAA" w:rsidP="00B53D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566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vAlign w:val="center"/>
          </w:tcPr>
          <w:p w:rsidR="00B53DAA" w:rsidRPr="001103B7" w:rsidRDefault="00B53DAA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53DAA" w:rsidRDefault="00B53DAA" w:rsidP="009655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965544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544" w:rsidRPr="00B53DAA" w:rsidRDefault="00965544" w:rsidP="009655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lastRenderedPageBreak/>
        <w:t>Целевые показатели (индикаторы), характеризующие</w:t>
      </w:r>
    </w:p>
    <w:p w:rsidR="00965544" w:rsidRPr="00B53DAA" w:rsidRDefault="00965544" w:rsidP="009655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благоустройство общественных территорий Палехского городского поселения</w:t>
      </w:r>
    </w:p>
    <w:p w:rsidR="00B53DAA" w:rsidRPr="00B53DAA" w:rsidRDefault="00B53DAA" w:rsidP="00B53DA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65544" w:rsidRP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31"/>
        <w:gridCol w:w="1504"/>
        <w:gridCol w:w="2268"/>
        <w:gridCol w:w="1985"/>
      </w:tblGrid>
      <w:tr w:rsidR="003C037D" w:rsidRPr="00965544" w:rsidTr="000115DA">
        <w:trPr>
          <w:trHeight w:val="1610"/>
        </w:trPr>
        <w:tc>
          <w:tcPr>
            <w:tcW w:w="510" w:type="dxa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04" w:type="dxa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</w:tcPr>
          <w:p w:rsidR="003C037D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1985" w:type="dxa"/>
          </w:tcPr>
          <w:p w:rsidR="003C037D" w:rsidRPr="00965544" w:rsidRDefault="003C037D" w:rsidP="003C0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3C037D" w:rsidRPr="00965544" w:rsidRDefault="003C037D" w:rsidP="003C0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C037D" w:rsidRPr="00965544" w:rsidTr="003C037D">
        <w:tc>
          <w:tcPr>
            <w:tcW w:w="510" w:type="dxa"/>
            <w:vAlign w:val="center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  <w:vAlign w:val="center"/>
          </w:tcPr>
          <w:p w:rsidR="003C037D" w:rsidRPr="00965544" w:rsidRDefault="003C037D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504" w:type="dxa"/>
            <w:vAlign w:val="center"/>
          </w:tcPr>
          <w:p w:rsidR="003C037D" w:rsidRPr="00965544" w:rsidRDefault="003C037D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2268" w:type="dxa"/>
            <w:vAlign w:val="center"/>
          </w:tcPr>
          <w:p w:rsidR="003C037D" w:rsidRPr="0070043B" w:rsidRDefault="003C037D" w:rsidP="00146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</w:p>
        </w:tc>
        <w:tc>
          <w:tcPr>
            <w:tcW w:w="1985" w:type="dxa"/>
          </w:tcPr>
          <w:p w:rsidR="003C037D" w:rsidRDefault="003C037D" w:rsidP="00146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7D" w:rsidRDefault="003C037D" w:rsidP="00146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7D" w:rsidRDefault="003C037D" w:rsidP="00146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</w:tr>
      <w:tr w:rsidR="003C037D" w:rsidRPr="00965544" w:rsidTr="003C037D">
        <w:tc>
          <w:tcPr>
            <w:tcW w:w="510" w:type="dxa"/>
            <w:vAlign w:val="center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3C037D" w:rsidRPr="00965544" w:rsidRDefault="003C037D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504" w:type="dxa"/>
            <w:vAlign w:val="center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3C037D" w:rsidRPr="0070043B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985" w:type="dxa"/>
          </w:tcPr>
          <w:p w:rsidR="003C037D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7D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28" w:rsidRDefault="00F67B28" w:rsidP="003C0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37D" w:rsidRDefault="00F67B28" w:rsidP="003C0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12,1</w:t>
            </w:r>
          </w:p>
        </w:tc>
      </w:tr>
      <w:tr w:rsidR="003C037D" w:rsidRPr="00965544" w:rsidTr="003C037D">
        <w:tc>
          <w:tcPr>
            <w:tcW w:w="510" w:type="dxa"/>
            <w:vAlign w:val="center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  <w:vAlign w:val="center"/>
          </w:tcPr>
          <w:p w:rsidR="003C037D" w:rsidRPr="00965544" w:rsidRDefault="003C037D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504" w:type="dxa"/>
            <w:vAlign w:val="center"/>
          </w:tcPr>
          <w:p w:rsidR="003C037D" w:rsidRPr="00965544" w:rsidRDefault="003C037D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2268" w:type="dxa"/>
            <w:vAlign w:val="center"/>
          </w:tcPr>
          <w:p w:rsidR="003C037D" w:rsidRPr="00965544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C037D" w:rsidRDefault="003C037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28" w:rsidRDefault="00F67B28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28" w:rsidRPr="00965544" w:rsidRDefault="00203F5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5544" w:rsidRP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A4C" w:rsidRDefault="00965544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Муниципальной программы является повышение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поселения.</w:t>
      </w:r>
      <w:r w:rsidR="00E27A4C">
        <w:rPr>
          <w:rFonts w:ascii="Times New Roman" w:hAnsi="Times New Roman" w:cs="Times New Roman"/>
          <w:sz w:val="28"/>
          <w:szCs w:val="28"/>
        </w:rPr>
        <w:t xml:space="preserve">      </w:t>
      </w:r>
      <w:r w:rsidR="00E27A4C" w:rsidRPr="00E27A4C">
        <w:rPr>
          <w:rFonts w:ascii="Times New Roman" w:eastAsia="Calibri" w:hAnsi="Times New Roman" w:cs="Times New Roman"/>
          <w:sz w:val="28"/>
          <w:szCs w:val="28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E27A4C" w:rsidRPr="00E27A4C" w:rsidRDefault="00E27A4C" w:rsidP="00B53D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A4C">
        <w:rPr>
          <w:rFonts w:ascii="Times New Roman" w:eastAsia="Calibri" w:hAnsi="Times New Roman" w:cs="Times New Roman"/>
          <w:sz w:val="28"/>
          <w:szCs w:val="28"/>
        </w:rPr>
        <w:t>а) повышение уровня благоустройства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E27A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7A4C" w:rsidRDefault="00E27A4C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E27A4C">
        <w:rPr>
          <w:rFonts w:ascii="Times New Roman" w:eastAsia="Calibri" w:hAnsi="Times New Roman" w:cs="Times New Roman"/>
          <w:sz w:val="28"/>
          <w:szCs w:val="28"/>
        </w:rPr>
        <w:t xml:space="preserve">б) повышение </w:t>
      </w:r>
      <w:proofErr w:type="gramStart"/>
      <w:r w:rsidRPr="00E27A4C">
        <w:rPr>
          <w:rFonts w:ascii="Times New Roman" w:eastAsia="Calibri" w:hAnsi="Times New Roman" w:cs="Times New Roman"/>
          <w:sz w:val="28"/>
          <w:szCs w:val="28"/>
        </w:rPr>
        <w:t>уровня благоустройства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7A4C" w:rsidRDefault="00E27A4C" w:rsidP="00B53D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уровня вовлеченности заинтересованных граждан, организаций в реализацию мероприятий по благоустройству территории Палехского городского поселения.  </w:t>
      </w:r>
    </w:p>
    <w:p w:rsidR="00E27A4C" w:rsidRDefault="00E27A4C" w:rsidP="00E27A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A4C" w:rsidRPr="00E27A4C" w:rsidRDefault="00E27A4C" w:rsidP="00E27A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A4C">
        <w:rPr>
          <w:rFonts w:ascii="Times New Roman" w:hAnsi="Times New Roman" w:cs="Times New Roman"/>
          <w:sz w:val="28"/>
          <w:szCs w:val="28"/>
        </w:rPr>
        <w:t xml:space="preserve">        Ожидаемые результаты реализации Муниципальной программы</w:t>
      </w:r>
    </w:p>
    <w:p w:rsidR="00E27A4C" w:rsidRPr="005E1D50" w:rsidRDefault="00E27A4C" w:rsidP="00E27A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34"/>
        <w:gridCol w:w="2693"/>
        <w:gridCol w:w="1701"/>
        <w:gridCol w:w="1560"/>
      </w:tblGrid>
      <w:tr w:rsidR="00E27A4C" w:rsidRPr="00E27A4C" w:rsidTr="000115DA">
        <w:tc>
          <w:tcPr>
            <w:tcW w:w="510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27A4C" w:rsidRPr="00E27A4C" w:rsidTr="000115DA">
        <w:tc>
          <w:tcPr>
            <w:tcW w:w="510" w:type="dxa"/>
            <w:vMerge w:val="restart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  <w:vMerge w:val="restart"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Цель. Повышение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вня благоустройства территорий Палехского городского поселения</w:t>
            </w: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E27A4C" w:rsidRPr="00E27A4C" w:rsidRDefault="00203F5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7A4C"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A4C" w:rsidRPr="00E27A4C" w:rsidTr="000115DA">
        <w:tc>
          <w:tcPr>
            <w:tcW w:w="510" w:type="dxa"/>
            <w:vMerge/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E27A4C" w:rsidRPr="00E27A4C" w:rsidRDefault="00F67B28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E27A4C"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A4C" w:rsidRPr="00E27A4C" w:rsidTr="000115DA">
        <w:tc>
          <w:tcPr>
            <w:tcW w:w="510" w:type="dxa"/>
            <w:vMerge/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ровых территорий Палехского городского поселения.</w:t>
            </w:r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E27A4C" w:rsidRPr="00E27A4C" w:rsidRDefault="00E27A4C" w:rsidP="00203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7A4C" w:rsidRPr="00E27A4C" w:rsidTr="000115DA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  <w:vMerge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E27A4C" w:rsidRPr="00E27A4C" w:rsidRDefault="00F67B28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A4C" w:rsidRPr="00E27A4C" w:rsidTr="000115DA">
        <w:tc>
          <w:tcPr>
            <w:tcW w:w="510" w:type="dxa"/>
            <w:vMerge/>
            <w:tcBorders>
              <w:bottom w:val="nil"/>
            </w:tcBorders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E27A4C" w:rsidRPr="00E27A4C" w:rsidRDefault="00F67B28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7A4C"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A4C" w:rsidRPr="00E27A4C" w:rsidTr="000115DA">
        <w:tc>
          <w:tcPr>
            <w:tcW w:w="510" w:type="dxa"/>
            <w:vMerge/>
            <w:tcBorders>
              <w:bottom w:val="nil"/>
            </w:tcBorders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Задача 2. Повышение </w:t>
            </w:r>
            <w:proofErr w:type="gramStart"/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муниципальных территорий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Палехского городского поселения</w:t>
            </w:r>
            <w:proofErr w:type="gramEnd"/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муниципальных территорий общего </w:t>
            </w:r>
            <w:r w:rsidRPr="00E27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  <w:vAlign w:val="center"/>
          </w:tcPr>
          <w:p w:rsidR="00E27A4C" w:rsidRPr="00E27A4C" w:rsidRDefault="00807EED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A4C" w:rsidRPr="00E27A4C" w:rsidTr="000115DA">
        <w:tc>
          <w:tcPr>
            <w:tcW w:w="510" w:type="dxa"/>
            <w:vMerge/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E27A4C" w:rsidRPr="00E27A4C" w:rsidRDefault="00807EED" w:rsidP="000115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A4C" w:rsidRPr="00E27A4C" w:rsidTr="00B53DAA">
        <w:tc>
          <w:tcPr>
            <w:tcW w:w="510" w:type="dxa"/>
            <w:tcBorders>
              <w:bottom w:val="single" w:sz="4" w:space="0" w:color="auto"/>
            </w:tcBorders>
          </w:tcPr>
          <w:p w:rsidR="00E27A4C" w:rsidRPr="00E27A4C" w:rsidRDefault="00E27A4C" w:rsidP="000115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A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7A4C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="0070043B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Палехского городского поселения.</w:t>
            </w:r>
          </w:p>
        </w:tc>
        <w:tc>
          <w:tcPr>
            <w:tcW w:w="2693" w:type="dxa"/>
            <w:vAlign w:val="center"/>
          </w:tcPr>
          <w:p w:rsidR="00E27A4C" w:rsidRPr="00E27A4C" w:rsidRDefault="00E27A4C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27A4C" w:rsidRPr="00E27A4C" w:rsidRDefault="00E27A4C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DAA" w:rsidRDefault="00B53DAA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3.5. Успешное выполнение задач Муниципальной программы  позволит улучшить условия проживания и жизнедеятельности горожан и п</w:t>
      </w:r>
      <w:r>
        <w:rPr>
          <w:rFonts w:ascii="Times New Roman" w:hAnsi="Times New Roman" w:cs="Times New Roman"/>
          <w:sz w:val="28"/>
          <w:szCs w:val="28"/>
        </w:rPr>
        <w:t>овысить привлекательность поселка</w:t>
      </w:r>
      <w:r w:rsidRPr="0070043B">
        <w:rPr>
          <w:rFonts w:ascii="Times New Roman" w:hAnsi="Times New Roman" w:cs="Times New Roman"/>
          <w:sz w:val="28"/>
          <w:szCs w:val="28"/>
        </w:rPr>
        <w:t>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3.6. Реализация Муниципальной программы позволит достичь следующих результатов: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а) благоустройство  территорий, прилегающих к многоквартирным жилым домам в количестве </w:t>
      </w:r>
      <w:r w:rsidR="00392DB5">
        <w:rPr>
          <w:rFonts w:ascii="Times New Roman" w:hAnsi="Times New Roman" w:cs="Times New Roman"/>
          <w:sz w:val="28"/>
          <w:szCs w:val="28"/>
        </w:rPr>
        <w:t>5</w:t>
      </w:r>
      <w:r w:rsidR="00A12335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Pr="0070043B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</w:t>
      </w:r>
      <w:r w:rsidR="00A12335">
        <w:rPr>
          <w:rFonts w:ascii="Times New Roman" w:hAnsi="Times New Roman" w:cs="Times New Roman"/>
          <w:sz w:val="28"/>
          <w:szCs w:val="28"/>
        </w:rPr>
        <w:t>, подавших заявки на конкурсный отбор в 2017году</w:t>
      </w:r>
      <w:r w:rsidRPr="0070043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A12335">
        <w:rPr>
          <w:rFonts w:ascii="Times New Roman" w:hAnsi="Times New Roman" w:cs="Times New Roman"/>
          <w:sz w:val="28"/>
          <w:szCs w:val="28"/>
        </w:rPr>
        <w:t>45,5</w:t>
      </w:r>
      <w:r w:rsidRPr="00F67B2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б) благоустройство муниципальных территорий общего пользования - 1.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Для реализации мероприятий программы подготовлены следующие документы: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- минимальный перечень работ по благоустройству дворовых </w:t>
      </w:r>
      <w:r w:rsidRPr="0070043B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F67B28">
        <w:rPr>
          <w:rFonts w:ascii="Times New Roman" w:hAnsi="Times New Roman" w:cs="Times New Roman"/>
          <w:sz w:val="28"/>
          <w:szCs w:val="28"/>
        </w:rPr>
        <w:t>рриторий многоквартирных домов</w:t>
      </w:r>
      <w:r w:rsidRPr="0070043B">
        <w:rPr>
          <w:rFonts w:ascii="Times New Roman" w:hAnsi="Times New Roman" w:cs="Times New Roman"/>
          <w:sz w:val="28"/>
          <w:szCs w:val="28"/>
        </w:rPr>
        <w:t>,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</w:t>
      </w:r>
      <w:r w:rsidR="00F67B28">
        <w:rPr>
          <w:rFonts w:ascii="Times New Roman" w:hAnsi="Times New Roman" w:cs="Times New Roman"/>
          <w:sz w:val="28"/>
          <w:szCs w:val="28"/>
        </w:rPr>
        <w:t xml:space="preserve">риторий многоквартирных домов,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-  нормативная стоимость (единичные расценки) работ по благоустройству дворовых территорий, входящих в состав минимального перечня таких работ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43B">
        <w:rPr>
          <w:rFonts w:ascii="Times New Roman" w:hAnsi="Times New Roman" w:cs="Times New Roman"/>
          <w:sz w:val="28"/>
          <w:szCs w:val="28"/>
        </w:rPr>
        <w:t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</w:t>
      </w:r>
      <w:r w:rsidR="00F67B28">
        <w:rPr>
          <w:rFonts w:ascii="Times New Roman" w:hAnsi="Times New Roman" w:cs="Times New Roman"/>
          <w:sz w:val="28"/>
          <w:szCs w:val="28"/>
        </w:rPr>
        <w:t xml:space="preserve">н в выполнении указанных работ </w:t>
      </w:r>
      <w:proofErr w:type="gramEnd"/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</w:t>
      </w:r>
      <w:r w:rsidR="00F67B28">
        <w:rPr>
          <w:rFonts w:ascii="Times New Roman" w:hAnsi="Times New Roman" w:cs="Times New Roman"/>
          <w:sz w:val="28"/>
          <w:szCs w:val="28"/>
        </w:rPr>
        <w:t>ципальную программу на 2017 год.</w:t>
      </w:r>
    </w:p>
    <w:p w:rsidR="0070043B" w:rsidRPr="0070043B" w:rsidRDefault="0070043B" w:rsidP="00700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A88" w:rsidRDefault="00BC7217" w:rsidP="00BC72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1 к муниципальной программе </w:t>
      </w:r>
    </w:p>
    <w:p w:rsidR="005B5A88" w:rsidRDefault="00BC7217" w:rsidP="00BC72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современной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городской</w:t>
      </w:r>
    </w:p>
    <w:p w:rsidR="00BC7217" w:rsidRPr="00BC7217" w:rsidRDefault="00BC7217" w:rsidP="00BC72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B5A88">
        <w:rPr>
          <w:rFonts w:ascii="Times New Roman" w:hAnsi="Times New Roman" w:cs="Times New Roman"/>
          <w:sz w:val="16"/>
          <w:szCs w:val="16"/>
        </w:rPr>
        <w:t>среды на территории Палехского городского поселения»</w:t>
      </w:r>
    </w:p>
    <w:p w:rsidR="00BC7217" w:rsidRDefault="00BC7217" w:rsidP="0070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BDC" w:rsidRDefault="0070043B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 </w:t>
      </w:r>
      <w:r w:rsidRPr="00273A3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дворовых территорий Палехского городского поселения</w:t>
      </w:r>
      <w:r w:rsidR="00273A3D" w:rsidRPr="00273A3D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  <w:r w:rsidRPr="00273A3D">
        <w:rPr>
          <w:rFonts w:ascii="Times New Roman" w:hAnsi="Times New Roman" w:cs="Times New Roman"/>
          <w:b/>
          <w:sz w:val="28"/>
          <w:szCs w:val="28"/>
        </w:rPr>
        <w:t>"</w:t>
      </w:r>
    </w:p>
    <w:p w:rsidR="00273A3D" w:rsidRDefault="00273A3D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3D" w:rsidRDefault="00273A3D" w:rsidP="00273A3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F4675" w:rsidRDefault="008F4675" w:rsidP="008F467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6486"/>
      </w:tblGrid>
      <w:tr w:rsidR="00574734" w:rsidTr="00574734">
        <w:tc>
          <w:tcPr>
            <w:tcW w:w="2365" w:type="dxa"/>
          </w:tcPr>
          <w:p w:rsidR="00574734" w:rsidRPr="00574734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86" w:type="dxa"/>
          </w:tcPr>
          <w:p w:rsidR="00574734" w:rsidRPr="00574734" w:rsidRDefault="00574734" w:rsidP="00574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Благоустройство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территорий Палехского </w:t>
            </w: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на 2017 год</w:t>
            </w:r>
          </w:p>
          <w:p w:rsidR="00574734" w:rsidRDefault="00574734" w:rsidP="00273A3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благоустроенных дворовых территорий МКД</w:t>
            </w:r>
          </w:p>
          <w:p w:rsidR="00574734" w:rsidRPr="008F4675" w:rsidRDefault="00574734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уровня вовлеченности заинтересованных граждан, организаций в реализации мероприятий по благоустройству дворовых тер</w:t>
            </w:r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риторий </w:t>
            </w:r>
          </w:p>
        </w:tc>
      </w:tr>
      <w:tr w:rsidR="00574734" w:rsidRPr="008F4675" w:rsidTr="005B5A88">
        <w:trPr>
          <w:trHeight w:val="1657"/>
        </w:trPr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дворовых территорий   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субботников по обустройству дворовых территорий в весенний и осенний периоды</w:t>
            </w:r>
            <w:r w:rsidRPr="008F46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E661CB" w:rsidRPr="008F4675" w:rsidTr="00574734">
        <w:tc>
          <w:tcPr>
            <w:tcW w:w="2365" w:type="dxa"/>
          </w:tcPr>
          <w:p w:rsidR="00E661CB" w:rsidRPr="009C78ED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 w:rsidR="009C7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86" w:type="dxa"/>
          </w:tcPr>
          <w:p w:rsidR="00E661CB" w:rsidRPr="008F4675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Общий объем б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>юджетных ассигнований, всего-</w:t>
            </w:r>
            <w:r w:rsidR="00A12335">
              <w:rPr>
                <w:rFonts w:ascii="Times New Roman" w:hAnsi="Times New Roman" w:cs="Times New Roman"/>
                <w:sz w:val="28"/>
                <w:szCs w:val="28"/>
              </w:rPr>
              <w:t>1742227,8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 ч.                                                               Средства бюджета Палехского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</w:t>
            </w:r>
            <w:r w:rsidR="00A12335">
              <w:rPr>
                <w:rFonts w:ascii="Times New Roman" w:hAnsi="Times New Roman" w:cs="Times New Roman"/>
                <w:sz w:val="28"/>
                <w:szCs w:val="28"/>
              </w:rPr>
              <w:t>87112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661CB" w:rsidRPr="008F4675" w:rsidRDefault="00E661CB" w:rsidP="00A123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="00A12335">
              <w:rPr>
                <w:rFonts w:ascii="Times New Roman" w:hAnsi="Times New Roman" w:cs="Times New Roman"/>
                <w:sz w:val="28"/>
                <w:szCs w:val="28"/>
              </w:rPr>
              <w:t>1655115,80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486" w:type="dxa"/>
          </w:tcPr>
          <w:p w:rsidR="00E661CB" w:rsidRPr="008F4675" w:rsidRDefault="00E661CB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 создание благоприятной среды обитания и повышение комфортности проживания населения - асфальтирование дворовых проездов, освещение, озеленение и т.д.;</w:t>
            </w:r>
          </w:p>
          <w:p w:rsidR="00E661CB" w:rsidRPr="008F4675" w:rsidRDefault="00E661CB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отдыха и спорта - устройство детских и спортивных площадок;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</w:t>
            </w:r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5A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 проездах и тротуарах и т.д.</w:t>
            </w:r>
          </w:p>
        </w:tc>
      </w:tr>
    </w:tbl>
    <w:p w:rsidR="009C78ED" w:rsidRPr="009C78ED" w:rsidRDefault="009C78ED" w:rsidP="009C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A95BDC" w:rsidRPr="00F34FF3" w:rsidRDefault="00F34FF3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Характеристика основных мероприятий подпрограммы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 xml:space="preserve"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> </w:t>
      </w:r>
    </w:p>
    <w:p w:rsidR="00CA77B5" w:rsidRDefault="00A95BDC" w:rsidP="00CA77B5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DC">
        <w:rPr>
          <w:rStyle w:val="apple-converted-space"/>
          <w:rFonts w:ascii="Times New Roman" w:hAnsi="Times New Roman" w:cs="Times New Roman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</w:t>
      </w:r>
      <w:r w:rsidR="00CA7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ойству в форме трудового и финансового участия.        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Pr="00A95BDC">
        <w:rPr>
          <w:rFonts w:ascii="Times New Roman" w:hAnsi="Times New Roman" w:cs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 w:rsidR="00CA77B5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являющемся приложением  к настоящей программе.</w:t>
      </w:r>
      <w:r w:rsidR="00CA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34FF3" w:rsidRPr="00F34FF3" w:rsidRDefault="00931C1C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F34FF3" w:rsidRPr="00F34FF3" w:rsidRDefault="00F34FF3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F34FF3" w:rsidRPr="003B19BA" w:rsidRDefault="00F34FF3" w:rsidP="00F3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9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2753"/>
        <w:gridCol w:w="2408"/>
        <w:gridCol w:w="1422"/>
        <w:gridCol w:w="988"/>
        <w:gridCol w:w="1565"/>
      </w:tblGrid>
      <w:tr w:rsidR="00F34FF3" w:rsidRPr="003B19BA" w:rsidTr="00C54873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Наименование цели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Год реализации подпрограммы</w:t>
            </w:r>
          </w:p>
        </w:tc>
      </w:tr>
      <w:tr w:rsidR="00F34FF3" w:rsidRPr="003B19BA" w:rsidTr="00C54873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F34FF3" w:rsidRPr="003B19BA" w:rsidTr="00C54873">
        <w:trPr>
          <w:trHeight w:val="234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FF3" w:rsidRPr="003B19BA" w:rsidRDefault="00F34FF3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МКД Палехского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F3" w:rsidRPr="000C34F5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0C34F5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F3" w:rsidRPr="003B19BA" w:rsidTr="00C54873">
        <w:trPr>
          <w:trHeight w:val="57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единиц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4FF3" w:rsidRPr="003B19BA" w:rsidTr="00C54873">
        <w:trPr>
          <w:trHeight w:val="297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0C34F5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F3" w:rsidRPr="003B19BA" w:rsidTr="00C54873">
        <w:trPr>
          <w:trHeight w:val="2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70043B" w:rsidRDefault="00F34FF3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МКД</w:t>
            </w:r>
          </w:p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F3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F3" w:rsidRPr="003B19BA" w:rsidRDefault="00F34FF3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F3" w:rsidRPr="003B19BA" w:rsidRDefault="00F34FF3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F34FF3" w:rsidRPr="003B19BA" w:rsidTr="00F34FF3">
        <w:trPr>
          <w:gridAfter w:val="4"/>
          <w:wAfter w:w="6383" w:type="dxa"/>
          <w:trHeight w:val="100"/>
        </w:trPr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3" w:rsidRPr="003B19BA" w:rsidRDefault="00F34FF3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BDC" w:rsidRDefault="00931C1C" w:rsidP="00CA77B5">
      <w:pPr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A88">
        <w:rPr>
          <w:rFonts w:ascii="Times New Roman" w:hAnsi="Times New Roman" w:cs="Times New Roman"/>
          <w:b/>
          <w:sz w:val="28"/>
          <w:szCs w:val="28"/>
        </w:rPr>
        <w:t>4.</w:t>
      </w:r>
      <w:r w:rsidR="008F4675" w:rsidRPr="00931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1C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</w:t>
      </w:r>
      <w:r w:rsidR="008F4675" w:rsidRPr="00931C1C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416EEB" w:rsidRPr="00416EEB" w:rsidRDefault="00416EEB" w:rsidP="00CA77B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6EE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931C1C" w:rsidTr="00931C1C">
        <w:tc>
          <w:tcPr>
            <w:tcW w:w="6629" w:type="dxa"/>
          </w:tcPr>
          <w:p w:rsidR="00931C1C" w:rsidRDefault="00931C1C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  <w:r w:rsidR="009C78E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42" w:type="dxa"/>
          </w:tcPr>
          <w:p w:rsidR="00931C1C" w:rsidRDefault="00931C1C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2017</w:t>
            </w:r>
          </w:p>
        </w:tc>
      </w:tr>
      <w:tr w:rsidR="00931C1C" w:rsidTr="00931C1C">
        <w:tc>
          <w:tcPr>
            <w:tcW w:w="6629" w:type="dxa"/>
          </w:tcPr>
          <w:p w:rsidR="00931C1C" w:rsidRDefault="00931C1C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всего</w:t>
            </w:r>
          </w:p>
        </w:tc>
        <w:tc>
          <w:tcPr>
            <w:tcW w:w="2942" w:type="dxa"/>
          </w:tcPr>
          <w:p w:rsidR="00931C1C" w:rsidRDefault="00A12335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1742227,80</w:t>
            </w:r>
          </w:p>
        </w:tc>
      </w:tr>
      <w:tr w:rsidR="00931C1C" w:rsidTr="00931C1C">
        <w:tc>
          <w:tcPr>
            <w:tcW w:w="6629" w:type="dxa"/>
          </w:tcPr>
          <w:p w:rsidR="00931C1C" w:rsidRDefault="00931C1C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Палехского городского </w:t>
            </w:r>
            <w:r w:rsidR="00416EE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42" w:type="dxa"/>
          </w:tcPr>
          <w:p w:rsidR="00931C1C" w:rsidRDefault="00A12335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87112,00</w:t>
            </w:r>
          </w:p>
        </w:tc>
      </w:tr>
      <w:tr w:rsidR="00416EEB" w:rsidTr="00931C1C">
        <w:tc>
          <w:tcPr>
            <w:tcW w:w="6629" w:type="dxa"/>
          </w:tcPr>
          <w:p w:rsidR="00416EEB" w:rsidRDefault="00416EEB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42" w:type="dxa"/>
          </w:tcPr>
          <w:p w:rsidR="00416EEB" w:rsidRDefault="00A12335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1655115,80</w:t>
            </w:r>
          </w:p>
        </w:tc>
      </w:tr>
      <w:tr w:rsidR="00416EEB" w:rsidTr="00931C1C">
        <w:tc>
          <w:tcPr>
            <w:tcW w:w="6629" w:type="dxa"/>
          </w:tcPr>
          <w:p w:rsidR="00416EEB" w:rsidRPr="00416EEB" w:rsidRDefault="00416EEB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EB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согласно Адресному перечню дворовых территорий, подлежащих благоустройству в 2017 году*</w:t>
            </w:r>
          </w:p>
        </w:tc>
        <w:tc>
          <w:tcPr>
            <w:tcW w:w="2942" w:type="dxa"/>
          </w:tcPr>
          <w:p w:rsidR="00416EEB" w:rsidRDefault="00416EEB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16EEB" w:rsidRDefault="00A12335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1742227,80</w:t>
            </w:r>
          </w:p>
        </w:tc>
      </w:tr>
    </w:tbl>
    <w:p w:rsidR="00416EEB" w:rsidRDefault="00416EEB" w:rsidP="00416E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9C78ED" w:rsidRPr="009C78ED" w:rsidRDefault="009C78ED" w:rsidP="009C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416EEB" w:rsidRPr="00416EEB" w:rsidRDefault="00416EEB" w:rsidP="00416EEB">
      <w:pPr>
        <w:jc w:val="both"/>
        <w:rPr>
          <w:rFonts w:ascii="Times New Roman" w:hAnsi="Times New Roman" w:cs="Times New Roman"/>
          <w:sz w:val="28"/>
          <w:szCs w:val="28"/>
        </w:rPr>
      </w:pPr>
      <w:r w:rsidRPr="00416EEB">
        <w:rPr>
          <w:rFonts w:ascii="Times New Roman" w:hAnsi="Times New Roman" w:cs="Times New Roman"/>
          <w:sz w:val="28"/>
          <w:szCs w:val="28"/>
        </w:rPr>
        <w:t>*</w:t>
      </w:r>
      <w:r w:rsidR="009C78ED">
        <w:rPr>
          <w:rFonts w:ascii="Times New Roman" w:hAnsi="Times New Roman" w:cs="Times New Roman"/>
          <w:sz w:val="28"/>
          <w:szCs w:val="28"/>
        </w:rPr>
        <w:t>*</w:t>
      </w:r>
      <w:r w:rsidRPr="00416EEB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подлежащих благоустройству в 2017 году, будет сформирован после определения объемов и стоимости работ.</w:t>
      </w:r>
    </w:p>
    <w:p w:rsidR="00416EEB" w:rsidRDefault="00416EEB" w:rsidP="00416EE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4FF3" w:rsidRDefault="00F34FF3" w:rsidP="00416EE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4FF3" w:rsidRDefault="00F34FF3" w:rsidP="00A95BDC">
      <w:pPr>
        <w:rPr>
          <w:rFonts w:ascii="Times New Roman" w:hAnsi="Times New Roman" w:cs="Times New Roman"/>
          <w:sz w:val="28"/>
          <w:szCs w:val="28"/>
        </w:rPr>
      </w:pPr>
    </w:p>
    <w:p w:rsidR="00087B85" w:rsidRDefault="00F34FF3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115DA" w:rsidRPr="00087B8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proofErr w:type="gramStart"/>
      <w:r w:rsidR="00087B85" w:rsidRPr="00087B8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087B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5DA" w:rsidRPr="00087B85" w:rsidRDefault="000115DA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 xml:space="preserve">К </w:t>
      </w:r>
      <w:r w:rsidR="00087B85" w:rsidRPr="00087B85">
        <w:rPr>
          <w:rFonts w:ascii="Times New Roman" w:hAnsi="Times New Roman" w:cs="Times New Roman"/>
          <w:sz w:val="20"/>
          <w:szCs w:val="20"/>
        </w:rPr>
        <w:t>под</w:t>
      </w:r>
      <w:r w:rsidRPr="00087B85">
        <w:rPr>
          <w:rFonts w:ascii="Times New Roman" w:hAnsi="Times New Roman" w:cs="Times New Roman"/>
          <w:sz w:val="20"/>
          <w:szCs w:val="20"/>
        </w:rPr>
        <w:t>программе</w:t>
      </w:r>
    </w:p>
    <w:p w:rsidR="00087B85" w:rsidRPr="00087B85" w:rsidRDefault="000115DA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</w:t>
      </w:r>
      <w:r w:rsidR="00087B85" w:rsidRPr="00087B85">
        <w:rPr>
          <w:rFonts w:ascii="Times New Roman" w:hAnsi="Times New Roman" w:cs="Times New Roman"/>
          <w:sz w:val="20"/>
        </w:rPr>
        <w:t>Благоустройство дворовых</w:t>
      </w:r>
    </w:p>
    <w:p w:rsidR="000115DA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</w:t>
      </w:r>
      <w:r w:rsidR="000115DA" w:rsidRPr="00087B85">
        <w:rPr>
          <w:rFonts w:ascii="Times New Roman" w:hAnsi="Times New Roman" w:cs="Times New Roman"/>
          <w:sz w:val="20"/>
        </w:rPr>
        <w:t xml:space="preserve">» </w:t>
      </w:r>
    </w:p>
    <w:p w:rsidR="000115DA" w:rsidRPr="000115DA" w:rsidRDefault="000115DA" w:rsidP="00011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D0D" w:rsidRPr="00087B85" w:rsidRDefault="00F33D0D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</w:p>
    <w:p w:rsidR="00F33D0D" w:rsidRPr="00087B85" w:rsidRDefault="00F33D0D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F33D0D" w:rsidRPr="00087B85" w:rsidRDefault="000115DA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</w:t>
      </w:r>
    </w:p>
    <w:p w:rsidR="000115DA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087B85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7B85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0115DA" w:rsidRPr="00087B85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 xml:space="preserve">        По благоустройству дворовых территорий</w:t>
      </w:r>
    </w:p>
    <w:p w:rsidR="000115DA" w:rsidRPr="00087B85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 xml:space="preserve">                          Многоквартирных домов</w:t>
      </w:r>
    </w:p>
    <w:p w:rsidR="000115DA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1.оборудование детских и (или) спортивных площадок</w:t>
      </w:r>
    </w:p>
    <w:p w:rsidR="000115DA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47D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</w:p>
    <w:p w:rsidR="00BA447D" w:rsidRDefault="00BA447D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3.озеленение</w:t>
      </w:r>
    </w:p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4.установка контейнерных площадок                                                   5.иные виды работ            </w:t>
      </w:r>
    </w:p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47D" w:rsidRPr="00087B85" w:rsidRDefault="00BA447D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Приложение</w:t>
      </w:r>
      <w:r w:rsidR="00087B85" w:rsidRPr="00087B85">
        <w:rPr>
          <w:rFonts w:ascii="Times New Roman" w:hAnsi="Times New Roman" w:cs="Times New Roman"/>
          <w:sz w:val="20"/>
        </w:rPr>
        <w:t xml:space="preserve"> 2</w:t>
      </w:r>
    </w:p>
    <w:p w:rsidR="00087B85" w:rsidRPr="00087B85" w:rsidRDefault="00087B85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087B85" w:rsidRDefault="00BA447D" w:rsidP="00087B85">
      <w:pPr>
        <w:rPr>
          <w:rFonts w:ascii="Times New Roman" w:hAnsi="Times New Roman" w:cs="Times New Roman"/>
          <w:sz w:val="28"/>
          <w:szCs w:val="28"/>
        </w:rPr>
      </w:pPr>
      <w:r w:rsidRPr="00087B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72C24" w:rsidRPr="00C452AF" w:rsidRDefault="00872C24" w:rsidP="00C452AF">
      <w:pPr>
        <w:jc w:val="center"/>
        <w:rPr>
          <w:rFonts w:ascii="Times New Roman" w:hAnsi="Times New Roman" w:cs="Times New Roman"/>
          <w:b/>
          <w:sz w:val="28"/>
        </w:rPr>
      </w:pPr>
      <w:r w:rsidRPr="00C452AF">
        <w:rPr>
          <w:rFonts w:ascii="Times New Roman" w:hAnsi="Times New Roman" w:cs="Times New Roman"/>
          <w:b/>
          <w:sz w:val="28"/>
        </w:rPr>
        <w:t>Нормативная стоимость (единичные расценки)</w:t>
      </w:r>
      <w:r w:rsidR="00C452AF">
        <w:rPr>
          <w:rFonts w:ascii="Times New Roman" w:hAnsi="Times New Roman" w:cs="Times New Roman"/>
          <w:b/>
          <w:sz w:val="28"/>
        </w:rPr>
        <w:t xml:space="preserve"> </w:t>
      </w:r>
      <w:r w:rsidRPr="00C452AF">
        <w:rPr>
          <w:rFonts w:ascii="Times New Roman" w:hAnsi="Times New Roman" w:cs="Times New Roman"/>
          <w:b/>
          <w:sz w:val="28"/>
        </w:rPr>
        <w:t>работ по благоустройству дворовых территорий</w:t>
      </w:r>
    </w:p>
    <w:tbl>
      <w:tblPr>
        <w:tblStyle w:val="a4"/>
        <w:tblW w:w="0" w:type="auto"/>
        <w:tblLook w:val="04A0"/>
      </w:tblPr>
      <w:tblGrid>
        <w:gridCol w:w="3794"/>
        <w:gridCol w:w="1471"/>
        <w:gridCol w:w="1222"/>
        <w:gridCol w:w="3030"/>
      </w:tblGrid>
      <w:tr w:rsidR="00872C24" w:rsidRPr="00872C24" w:rsidTr="00872C24"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 xml:space="preserve">                     Вид работ  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4252" w:type="dxa"/>
            <w:gridSpan w:val="2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 xml:space="preserve">              Единичная расценка, руб.</w:t>
            </w:r>
          </w:p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72C24" w:rsidRPr="00872C24" w:rsidTr="00872C24"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Строительство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 xml:space="preserve">1кв. м </w:t>
            </w:r>
          </w:p>
        </w:tc>
        <w:tc>
          <w:tcPr>
            <w:tcW w:w="1222" w:type="dxa"/>
          </w:tcPr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 xml:space="preserve">Без </w:t>
            </w:r>
            <w:r>
              <w:rPr>
                <w:rFonts w:ascii="Times New Roman" w:hAnsi="Times New Roman" w:cs="Times New Roman"/>
                <w:sz w:val="28"/>
              </w:rPr>
              <w:t>бордюра</w:t>
            </w:r>
          </w:p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1942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 xml:space="preserve"> Ремонт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1кв. м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1443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lastRenderedPageBreak/>
              <w:t>Строительство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1 кв. м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1493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Ремонт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1 кв. м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1200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Ремонт кирпичных горловин  канализационных колодцев без замены люка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4850</w:t>
            </w:r>
          </w:p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Ремонт кирпичных горловин  канализационных колодцев  с заменой люка</w:t>
            </w:r>
          </w:p>
        </w:tc>
        <w:tc>
          <w:tcPr>
            <w:tcW w:w="1471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  <w:r w:rsidRPr="00872C24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9850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бортового камня</w:t>
            </w:r>
          </w:p>
        </w:tc>
        <w:tc>
          <w:tcPr>
            <w:tcW w:w="1471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п. м.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1129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поребрика</w:t>
            </w:r>
          </w:p>
        </w:tc>
        <w:tc>
          <w:tcPr>
            <w:tcW w:w="1471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п. м.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865</w:t>
            </w:r>
          </w:p>
        </w:tc>
      </w:tr>
      <w:tr w:rsidR="00872C24" w:rsidRPr="00872C24" w:rsidTr="00872C24">
        <w:trPr>
          <w:trHeight w:val="823"/>
        </w:trPr>
        <w:tc>
          <w:tcPr>
            <w:tcW w:w="3794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скамьи</w:t>
            </w:r>
          </w:p>
        </w:tc>
        <w:tc>
          <w:tcPr>
            <w:tcW w:w="1471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872C24" w:rsidRPr="00872C24" w:rsidRDefault="00872C24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872C24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5000</w:t>
            </w:r>
          </w:p>
        </w:tc>
      </w:tr>
      <w:tr w:rsidR="002D2A61" w:rsidRPr="00872C24" w:rsidTr="00872C24">
        <w:trPr>
          <w:trHeight w:val="823"/>
        </w:trPr>
        <w:tc>
          <w:tcPr>
            <w:tcW w:w="3794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скамьи</w:t>
            </w:r>
          </w:p>
        </w:tc>
        <w:tc>
          <w:tcPr>
            <w:tcW w:w="1471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1000</w:t>
            </w:r>
          </w:p>
        </w:tc>
      </w:tr>
      <w:tr w:rsidR="002D2A61" w:rsidRPr="00872C24" w:rsidTr="00872C24">
        <w:trPr>
          <w:trHeight w:val="823"/>
        </w:trPr>
        <w:tc>
          <w:tcPr>
            <w:tcW w:w="3794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</w:t>
            </w:r>
            <w:r w:rsidR="00F33D0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имость урны</w:t>
            </w:r>
          </w:p>
        </w:tc>
        <w:tc>
          <w:tcPr>
            <w:tcW w:w="1471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3000</w:t>
            </w:r>
          </w:p>
        </w:tc>
      </w:tr>
      <w:tr w:rsidR="002D2A61" w:rsidRPr="00872C24" w:rsidTr="00872C24">
        <w:trPr>
          <w:trHeight w:val="823"/>
        </w:trPr>
        <w:tc>
          <w:tcPr>
            <w:tcW w:w="3794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урны</w:t>
            </w:r>
          </w:p>
        </w:tc>
        <w:tc>
          <w:tcPr>
            <w:tcW w:w="1471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600</w:t>
            </w:r>
          </w:p>
        </w:tc>
      </w:tr>
      <w:tr w:rsidR="002D2A61" w:rsidRPr="00872C24" w:rsidTr="00872C24">
        <w:trPr>
          <w:trHeight w:val="823"/>
        </w:trPr>
        <w:tc>
          <w:tcPr>
            <w:tcW w:w="3794" w:type="dxa"/>
          </w:tcPr>
          <w:p w:rsidR="002D2A61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светильника</w:t>
            </w:r>
          </w:p>
        </w:tc>
        <w:tc>
          <w:tcPr>
            <w:tcW w:w="1471" w:type="dxa"/>
          </w:tcPr>
          <w:p w:rsidR="002D2A61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222" w:type="dxa"/>
          </w:tcPr>
          <w:p w:rsidR="002D2A61" w:rsidRPr="00872C24" w:rsidRDefault="002D2A61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2D2A61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6000</w:t>
            </w:r>
          </w:p>
        </w:tc>
      </w:tr>
      <w:tr w:rsidR="00F33D0D" w:rsidRPr="00872C24" w:rsidTr="00872C24">
        <w:trPr>
          <w:trHeight w:val="823"/>
        </w:trPr>
        <w:tc>
          <w:tcPr>
            <w:tcW w:w="3794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уличного освещения по опорам</w:t>
            </w:r>
          </w:p>
        </w:tc>
        <w:tc>
          <w:tcPr>
            <w:tcW w:w="1471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п. м.</w:t>
            </w:r>
          </w:p>
        </w:tc>
        <w:tc>
          <w:tcPr>
            <w:tcW w:w="1222" w:type="dxa"/>
          </w:tcPr>
          <w:p w:rsidR="00F33D0D" w:rsidRPr="00872C24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2500</w:t>
            </w:r>
          </w:p>
        </w:tc>
      </w:tr>
      <w:tr w:rsidR="00F33D0D" w:rsidRPr="00872C24" w:rsidTr="00872C24">
        <w:trPr>
          <w:trHeight w:val="823"/>
        </w:trPr>
        <w:tc>
          <w:tcPr>
            <w:tcW w:w="3794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уличного освещения по стене дома</w:t>
            </w:r>
          </w:p>
        </w:tc>
        <w:tc>
          <w:tcPr>
            <w:tcW w:w="1471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п. м.</w:t>
            </w:r>
          </w:p>
        </w:tc>
        <w:tc>
          <w:tcPr>
            <w:tcW w:w="1222" w:type="dxa"/>
          </w:tcPr>
          <w:p w:rsidR="00F33D0D" w:rsidRPr="00872C24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</w:tcPr>
          <w:p w:rsidR="00F33D0D" w:rsidRDefault="00F33D0D" w:rsidP="00011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1200</w:t>
            </w:r>
          </w:p>
        </w:tc>
      </w:tr>
    </w:tbl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3</w:t>
      </w:r>
    </w:p>
    <w:p w:rsidR="00C452AF" w:rsidRPr="00087B85" w:rsidRDefault="00C452AF" w:rsidP="00C452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BA447D" w:rsidRDefault="00872C24" w:rsidP="00B86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BA447D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BA447D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b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447D" w:rsidRPr="00BA447D" w:rsidRDefault="00BA447D" w:rsidP="00BA447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BA447D" w:rsidRPr="00BA447D" w:rsidRDefault="00BA447D" w:rsidP="00BA447D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A447D" w:rsidRPr="00BA447D" w:rsidRDefault="00BA447D" w:rsidP="00BA447D">
      <w:pPr>
        <w:tabs>
          <w:tab w:val="left" w:pos="1843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а) дополнительный перечень работ – установленный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дворовой т</w:t>
      </w:r>
      <w:r w:rsidR="009A600C">
        <w:rPr>
          <w:rFonts w:ascii="Times New Roman" w:hAnsi="Times New Roman" w:cs="Times New Roman"/>
          <w:sz w:val="28"/>
          <w:szCs w:val="28"/>
        </w:rPr>
        <w:t>ерритории;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б) т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A447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BA447D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</w:t>
      </w:r>
      <w:r w:rsidR="009A600C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>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в) финансовое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– </w:t>
      </w:r>
      <w:r w:rsidRPr="00BA447D">
        <w:rPr>
          <w:rFonts w:ascii="Times New Roman" w:hAnsi="Times New Roman" w:cs="Times New Roman"/>
          <w:sz w:val="28"/>
          <w:szCs w:val="28"/>
        </w:rPr>
        <w:t>финансирование выполнения видов работ из дополнительного перечня работ по благоустройству двор</w:t>
      </w:r>
      <w:r w:rsidR="009A600C">
        <w:rPr>
          <w:rFonts w:ascii="Times New Roman" w:hAnsi="Times New Roman" w:cs="Times New Roman"/>
          <w:sz w:val="28"/>
          <w:szCs w:val="28"/>
        </w:rPr>
        <w:t xml:space="preserve">овых территорий Палехского городского поселения </w:t>
      </w:r>
      <w:r w:rsidRPr="00BA447D">
        <w:rPr>
          <w:rFonts w:ascii="Times New Roman" w:hAnsi="Times New Roman" w:cs="Times New Roman"/>
          <w:sz w:val="28"/>
          <w:szCs w:val="28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г) общественная комиссия – комиссия, создаваемая в соответствии с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и оценки предложений заинтересованных лиц, а также реализации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BA447D" w:rsidRPr="00BA447D" w:rsidRDefault="00BA447D" w:rsidP="00BA447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BA447D" w:rsidRPr="00BA447D" w:rsidRDefault="00BA447D" w:rsidP="00BA447D">
      <w:pPr>
        <w:pStyle w:val="a6"/>
        <w:numPr>
          <w:ilvl w:val="1"/>
          <w:numId w:val="7"/>
        </w:numPr>
        <w:shd w:val="clear" w:color="auto" w:fill="FFFFFF"/>
        <w:spacing w:before="0" w:beforeAutospacing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BA447D" w:rsidRPr="00BA447D" w:rsidRDefault="00BA447D" w:rsidP="00BA447D">
      <w:pPr>
        <w:pStyle w:val="a6"/>
        <w:numPr>
          <w:ilvl w:val="1"/>
          <w:numId w:val="7"/>
        </w:numPr>
        <w:shd w:val="clear" w:color="auto" w:fill="FFFFFF"/>
        <w:spacing w:before="0" w:beforeAutospacing="0" w:afterAutospacing="0"/>
        <w:ind w:left="0" w:firstLine="851"/>
        <w:jc w:val="both"/>
        <w:rPr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 xml:space="preserve">Организация трудового и (или) финансового участия </w:t>
      </w:r>
      <w:r w:rsidRPr="00BA447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A447D" w:rsidRPr="00BA447D" w:rsidRDefault="00BA447D" w:rsidP="00BA447D">
      <w:pPr>
        <w:pStyle w:val="a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A447D" w:rsidRPr="00BA447D" w:rsidRDefault="00BA447D" w:rsidP="00BA447D">
      <w:pPr>
        <w:pStyle w:val="a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</w:t>
      </w:r>
      <w:r w:rsidR="009A600C">
        <w:rPr>
          <w:sz w:val="28"/>
          <w:szCs w:val="28"/>
        </w:rPr>
        <w:t>чнями, предоставляются в отдел  городского хозяйства администрации Палехского муниципального района</w:t>
      </w:r>
      <w:r w:rsidRPr="00BA447D">
        <w:rPr>
          <w:sz w:val="28"/>
          <w:szCs w:val="28"/>
        </w:rPr>
        <w:t xml:space="preserve"> (далее - Комитет).</w:t>
      </w:r>
    </w:p>
    <w:p w:rsidR="00BA447D" w:rsidRPr="00BA447D" w:rsidRDefault="00BA447D" w:rsidP="00BA447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A447D">
        <w:rPr>
          <w:color w:val="auto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  <w:proofErr w:type="gramEnd"/>
    </w:p>
    <w:p w:rsidR="00BA447D" w:rsidRPr="00BA447D" w:rsidRDefault="00BA447D" w:rsidP="00BA447D">
      <w:pPr>
        <w:pStyle w:val="Default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финансовое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47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BA447D">
        <w:rPr>
          <w:sz w:val="28"/>
          <w:szCs w:val="28"/>
        </w:rPr>
        <w:t xml:space="preserve"> При этом</w:t>
      </w:r>
      <w:proofErr w:type="gramStart"/>
      <w:r w:rsidRPr="00BA447D">
        <w:rPr>
          <w:sz w:val="28"/>
          <w:szCs w:val="28"/>
        </w:rPr>
        <w:t>,</w:t>
      </w:r>
      <w:proofErr w:type="gramEnd"/>
      <w:r w:rsidRPr="00BA447D">
        <w:rPr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трудовое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BA447D" w:rsidRPr="00BA447D" w:rsidRDefault="00BA447D" w:rsidP="00BA447D">
      <w:pPr>
        <w:pStyle w:val="a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дворовой территории в рамках </w:t>
      </w:r>
      <w:r w:rsidRPr="00BA447D">
        <w:rPr>
          <w:sz w:val="28"/>
          <w:szCs w:val="28"/>
        </w:rPr>
        <w:lastRenderedPageBreak/>
        <w:t>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A447D" w:rsidRPr="00BA447D" w:rsidRDefault="00BA447D" w:rsidP="00BA447D">
      <w:pPr>
        <w:numPr>
          <w:ilvl w:val="0"/>
          <w:numId w:val="7"/>
        </w:numPr>
        <w:tabs>
          <w:tab w:val="left" w:pos="284"/>
          <w:tab w:val="left" w:pos="1560"/>
          <w:tab w:val="left" w:pos="1843"/>
        </w:tabs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</w:t>
      </w:r>
      <w:r w:rsidR="009A600C">
        <w:rPr>
          <w:rFonts w:ascii="Times New Roman" w:hAnsi="Times New Roman" w:cs="Times New Roman"/>
          <w:sz w:val="28"/>
          <w:szCs w:val="28"/>
        </w:rPr>
        <w:t>случае принятия решения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9A600C">
        <w:rPr>
          <w:rFonts w:ascii="Times New Roman" w:hAnsi="Times New Roman" w:cs="Times New Roman"/>
          <w:sz w:val="28"/>
          <w:szCs w:val="28"/>
        </w:rPr>
        <w:t xml:space="preserve">анными лицами </w:t>
      </w:r>
      <w:proofErr w:type="gramStart"/>
      <w:r w:rsidR="009A60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A600C">
        <w:rPr>
          <w:rFonts w:ascii="Times New Roman" w:hAnsi="Times New Roman" w:cs="Times New Roman"/>
          <w:sz w:val="28"/>
          <w:szCs w:val="28"/>
        </w:rPr>
        <w:t xml:space="preserve"> финансовом участии в выполнении,</w:t>
      </w:r>
      <w:r w:rsidRPr="00BA44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</w:t>
      </w:r>
      <w:r w:rsidR="009A600C">
        <w:rPr>
          <w:rFonts w:ascii="Times New Roman" w:hAnsi="Times New Roman" w:cs="Times New Roman"/>
          <w:sz w:val="28"/>
          <w:szCs w:val="28"/>
        </w:rPr>
        <w:t>рий,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перечисляются на лицевой счет администратора </w:t>
      </w:r>
      <w:r w:rsidR="009A600C">
        <w:rPr>
          <w:rFonts w:ascii="Times New Roman" w:hAnsi="Times New Roman" w:cs="Times New Roman"/>
          <w:sz w:val="28"/>
          <w:szCs w:val="28"/>
        </w:rPr>
        <w:t>доходов бюджета Палехского городского поселения – отдела городского хозяйства Палех</w:t>
      </w:r>
      <w:r w:rsidR="007A740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47D" w:rsidRPr="007A740F" w:rsidRDefault="00BA447D" w:rsidP="007A740F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</w:t>
      </w:r>
      <w:r w:rsidR="007A740F">
        <w:rPr>
          <w:rFonts w:ascii="Times New Roman" w:hAnsi="Times New Roman" w:cs="Times New Roman"/>
          <w:sz w:val="28"/>
          <w:szCs w:val="28"/>
        </w:rPr>
        <w:t>орий, может быть открыт отделом городского хозяйства Палехского муниципального района</w:t>
      </w:r>
      <w:r w:rsidR="007A740F" w:rsidRPr="00BA447D">
        <w:rPr>
          <w:rFonts w:ascii="Times New Roman" w:hAnsi="Times New Roman" w:cs="Times New Roman"/>
          <w:sz w:val="28"/>
          <w:szCs w:val="28"/>
        </w:rPr>
        <w:t xml:space="preserve"> </w:t>
      </w:r>
      <w:r w:rsidRPr="007A740F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</w:t>
      </w:r>
      <w:r w:rsidR="007A740F">
        <w:rPr>
          <w:rFonts w:ascii="Times New Roman" w:hAnsi="Times New Roman" w:cs="Times New Roman"/>
          <w:sz w:val="28"/>
          <w:szCs w:val="28"/>
        </w:rPr>
        <w:t>лем заинтересованных лиц отдел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лиц в случаях определенных соглашением.</w:t>
      </w:r>
    </w:p>
    <w:p w:rsidR="00BA447D" w:rsidRPr="00BA447D" w:rsidRDefault="00BA447D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5 процентов от общей стоимости соответствующего вида работ из дополнительного перечня работ.</w:t>
      </w:r>
      <w:proofErr w:type="gramEnd"/>
    </w:p>
    <w:p w:rsidR="00BA447D" w:rsidRPr="00BA447D" w:rsidRDefault="00BA447D" w:rsidP="00BA447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A447D" w:rsidRPr="007A740F" w:rsidRDefault="00BA447D" w:rsidP="007A740F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десяти дней с </w:t>
      </w:r>
      <w:r w:rsidR="007A740F">
        <w:rPr>
          <w:rFonts w:ascii="Times New Roman" w:hAnsi="Times New Roman" w:cs="Times New Roman"/>
          <w:sz w:val="28"/>
          <w:szCs w:val="28"/>
        </w:rPr>
        <w:t>момента подписания соглашения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A740F" w:rsidRDefault="00BA447D" w:rsidP="007A740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4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</w:t>
      </w:r>
      <w:r w:rsidR="007A740F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Программой. </w:t>
      </w:r>
      <w:r w:rsidRPr="00BA447D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</w:t>
      </w:r>
      <w:r w:rsidR="007A740F">
        <w:rPr>
          <w:rFonts w:ascii="Times New Roman" w:hAnsi="Times New Roman" w:cs="Times New Roman"/>
          <w:sz w:val="28"/>
          <w:szCs w:val="28"/>
        </w:rPr>
        <w:t>од бюджета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с момента их зач</w:t>
      </w:r>
      <w:r w:rsidR="007A740F">
        <w:rPr>
          <w:rFonts w:ascii="Times New Roman" w:hAnsi="Times New Roman" w:cs="Times New Roman"/>
          <w:sz w:val="28"/>
          <w:szCs w:val="28"/>
        </w:rPr>
        <w:t>исления на лицевой счет отдела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</w:t>
      </w:r>
      <w:r w:rsidR="007A740F">
        <w:rPr>
          <w:rFonts w:ascii="Times New Roman" w:hAnsi="Times New Roman" w:cs="Times New Roman"/>
          <w:sz w:val="28"/>
          <w:szCs w:val="28"/>
        </w:rPr>
        <w:t>дня перечисления средств отдел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7A740F">
        <w:rPr>
          <w:rFonts w:ascii="Times New Roman" w:hAnsi="Times New Roman" w:cs="Times New Roman"/>
          <w:spacing w:val="-3"/>
          <w:sz w:val="28"/>
          <w:szCs w:val="28"/>
        </w:rPr>
        <w:t>отдел финансов администрации Палехского муниципального района (далее – отдел</w:t>
      </w:r>
      <w:r w:rsidRPr="00BA447D">
        <w:rPr>
          <w:rFonts w:ascii="Times New Roman" w:hAnsi="Times New Roman" w:cs="Times New Roman"/>
          <w:spacing w:val="-3"/>
          <w:sz w:val="28"/>
          <w:szCs w:val="28"/>
        </w:rPr>
        <w:t xml:space="preserve"> финансов)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копию заключенного соглашения.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</w:t>
      </w:r>
      <w:r w:rsidR="007A740F">
        <w:rPr>
          <w:rFonts w:ascii="Times New Roman" w:hAnsi="Times New Roman" w:cs="Times New Roman"/>
          <w:sz w:val="28"/>
          <w:szCs w:val="28"/>
        </w:rPr>
        <w:t xml:space="preserve"> бюджетные ассигнования отделу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как главному распорядителю бюджетных сре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BA447D" w:rsidRPr="00BA447D" w:rsidRDefault="007A740F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</w:t>
      </w:r>
      <w:proofErr w:type="gramStart"/>
      <w:r w:rsidR="00BA447D" w:rsidRPr="00BA447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BA447D" w:rsidRPr="00BA447D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BA447D" w:rsidRPr="00BA447D" w:rsidRDefault="007A740F" w:rsidP="00BA447D">
      <w:pPr>
        <w:widowControl w:val="0"/>
        <w:numPr>
          <w:ilvl w:val="1"/>
          <w:numId w:val="7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Палехского муниципального района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A447D" w:rsidRPr="00BA447D" w:rsidRDefault="007A740F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</w:t>
      </w:r>
      <w:r w:rsidR="00EB4B4A">
        <w:rPr>
          <w:rFonts w:ascii="Times New Roman" w:hAnsi="Times New Roman" w:cs="Times New Roman"/>
          <w:sz w:val="28"/>
          <w:szCs w:val="28"/>
        </w:rPr>
        <w:t>ных лиц осуществляется отделом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BA447D" w:rsidRPr="00BA447D" w:rsidRDefault="00BA447D" w:rsidP="00BA447D">
      <w:pPr>
        <w:widowControl w:val="0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A447D" w:rsidRPr="00BA447D" w:rsidRDefault="00BA447D" w:rsidP="00BA447D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</w:t>
      </w:r>
      <w:r w:rsidR="00EB4B4A">
        <w:rPr>
          <w:rFonts w:ascii="Times New Roman" w:hAnsi="Times New Roman" w:cs="Times New Roman"/>
          <w:sz w:val="28"/>
          <w:szCs w:val="28"/>
        </w:rPr>
        <w:t xml:space="preserve"> лиц осуществляется отделом </w:t>
      </w:r>
      <w:r w:rsidRPr="00BA447D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законодательством.</w:t>
      </w:r>
    </w:p>
    <w:p w:rsidR="00C452AF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087B85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4</w:t>
      </w:r>
    </w:p>
    <w:p w:rsidR="00C452AF" w:rsidRPr="00087B85" w:rsidRDefault="00C452AF" w:rsidP="00C452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C54873" w:rsidRDefault="00C54873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85" w:rsidRDefault="00C452AF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AF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территорий, подлежащих благоустройству в 2017 году</w:t>
      </w:r>
    </w:p>
    <w:p w:rsidR="00C452AF" w:rsidRDefault="00C452AF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3910"/>
        <w:gridCol w:w="3497"/>
      </w:tblGrid>
      <w:tr w:rsidR="00C452AF" w:rsidTr="00C452AF">
        <w:tc>
          <w:tcPr>
            <w:tcW w:w="0" w:type="auto"/>
          </w:tcPr>
          <w:p w:rsidR="00C452AF" w:rsidRDefault="00C452AF" w:rsidP="00C4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452AF" w:rsidRDefault="00C452AF" w:rsidP="00C4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часть объекта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Default="00C45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C452AF" w:rsidTr="00C452AF"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Палех, ул. Мира, д. 5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Pr="00C452AF" w:rsidRDefault="00C4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</w:tr>
      <w:tr w:rsidR="00C452AF" w:rsidTr="00C452AF"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 xml:space="preserve">п. Палех, ул. 1-я </w:t>
            </w:r>
            <w:proofErr w:type="gramStart"/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Pr="00C452AF" w:rsidRDefault="00C4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</w:tr>
      <w:tr w:rsidR="00C452AF" w:rsidTr="00C452AF"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 xml:space="preserve">п. Палех,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Мира, д. 13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Pr="00C452AF" w:rsidRDefault="00C4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</w:tr>
      <w:tr w:rsidR="00C452AF" w:rsidTr="00C452AF"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Палех, ул. Котухиных, д. 3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Pr="00C452AF" w:rsidRDefault="00C4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</w:tr>
      <w:tr w:rsidR="00C452AF" w:rsidTr="00C452AF"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452AF" w:rsidRPr="00C452AF" w:rsidRDefault="00C452AF" w:rsidP="00C4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Палех, ул. Мира, д. 11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AF" w:rsidRPr="00C452AF" w:rsidRDefault="00C4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AF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</w:tr>
    </w:tbl>
    <w:p w:rsidR="00C452AF" w:rsidRDefault="00C452AF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08" w:rsidRPr="00C452AF" w:rsidRDefault="00E11908" w:rsidP="00C45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2 к муниципальной программе </w:t>
      </w:r>
    </w:p>
    <w:p w:rsid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современной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городской</w:t>
      </w:r>
    </w:p>
    <w:p w:rsidR="00087B85" w:rsidRPr="00BC7217" w:rsidRDefault="00087B85" w:rsidP="00087B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среды на территории Палехского городского поселения»</w:t>
      </w:r>
    </w:p>
    <w:p w:rsidR="00087B85" w:rsidRDefault="00087B85" w:rsidP="00087B85">
      <w:pPr>
        <w:pStyle w:val="ConsPlusNormal"/>
        <w:ind w:left="6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B85" w:rsidRDefault="00087B85" w:rsidP="00087B85">
      <w:pPr>
        <w:pStyle w:val="ConsPlusNormal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муниципальных территорий общего пользования Палехского городского поселения на 2017 год"</w:t>
      </w:r>
    </w:p>
    <w:p w:rsidR="00087B85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numPr>
          <w:ilvl w:val="0"/>
          <w:numId w:val="11"/>
        </w:num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87B85" w:rsidRPr="0032008D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9" w:type="dxa"/>
          </w:tcPr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Палехского городского поселения на 2017 год"</w:t>
            </w:r>
          </w:p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2017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proofErr w:type="gramStart"/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муниципальных территорий общего пользования Палехского городского поселения</w:t>
            </w:r>
            <w:proofErr w:type="gramEnd"/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муниципальных территорий общего пользования.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Pr="009C78ED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</w:tcPr>
          <w:p w:rsidR="00087B85" w:rsidRPr="008F4675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Общий объем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ассигнований, всего- </w:t>
            </w:r>
            <w:r w:rsidR="009F0CC9">
              <w:rPr>
                <w:rFonts w:ascii="Times New Roman" w:hAnsi="Times New Roman" w:cs="Times New Roman"/>
                <w:sz w:val="28"/>
                <w:szCs w:val="28"/>
              </w:rPr>
              <w:t>871113,90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 ч.                                                               Средства бюджета Палехского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</w:t>
            </w:r>
            <w:r w:rsidR="009F0CC9">
              <w:rPr>
                <w:rFonts w:ascii="Times New Roman" w:hAnsi="Times New Roman" w:cs="Times New Roman"/>
                <w:sz w:val="28"/>
                <w:szCs w:val="28"/>
              </w:rPr>
              <w:t>43556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87B85" w:rsidRDefault="00087B85" w:rsidP="009F0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="009F0CC9">
              <w:rPr>
                <w:rFonts w:ascii="Times New Roman" w:hAnsi="Times New Roman" w:cs="Times New Roman"/>
                <w:sz w:val="28"/>
                <w:szCs w:val="28"/>
              </w:rPr>
              <w:t>827557,90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87B85" w:rsidTr="00C54873">
        <w:tc>
          <w:tcPr>
            <w:tcW w:w="2802" w:type="dxa"/>
          </w:tcPr>
          <w:p w:rsidR="00087B85" w:rsidRPr="008F467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обитания;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 населения;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населения;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зданий, сооружений, общественных территорий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7B85" w:rsidRPr="009C78ED" w:rsidRDefault="00087B85" w:rsidP="00087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087B85" w:rsidRDefault="00087B85" w:rsidP="009F0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9BA">
        <w:rPr>
          <w:rFonts w:ascii="Times New Roman" w:hAnsi="Times New Roman" w:cs="Times New Roman"/>
          <w:sz w:val="28"/>
          <w:szCs w:val="28"/>
        </w:rPr>
        <w:t xml:space="preserve"> </w:t>
      </w:r>
      <w:r w:rsidRPr="009F0CC9">
        <w:rPr>
          <w:rFonts w:ascii="Times New Roman" w:hAnsi="Times New Roman" w:cs="Times New Roman"/>
          <w:sz w:val="28"/>
          <w:szCs w:val="28"/>
        </w:rPr>
        <w:t xml:space="preserve">Мероприятия подпрограммы приведены в </w:t>
      </w:r>
      <w:r w:rsidR="009F0CC9" w:rsidRPr="009F0CC9">
        <w:rPr>
          <w:rFonts w:ascii="Times New Roman" w:hAnsi="Times New Roman" w:cs="Times New Roman"/>
          <w:sz w:val="28"/>
          <w:szCs w:val="28"/>
        </w:rPr>
        <w:t xml:space="preserve">п.2.2 </w:t>
      </w:r>
      <w:r w:rsidRPr="009F0CC9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F0CC9" w:rsidRPr="009F0CC9">
        <w:rPr>
          <w:rFonts w:ascii="Times New Roman" w:hAnsi="Times New Roman" w:cs="Times New Roman"/>
          <w:sz w:val="28"/>
          <w:szCs w:val="28"/>
        </w:rPr>
        <w:t>ы</w:t>
      </w:r>
      <w:r w:rsidRPr="009F0CC9">
        <w:rPr>
          <w:rFonts w:ascii="Times New Roman" w:hAnsi="Times New Roman" w:cs="Times New Roman"/>
          <w:sz w:val="28"/>
          <w:szCs w:val="28"/>
        </w:rPr>
        <w:t>.</w:t>
      </w: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087B85" w:rsidRPr="003B19BA" w:rsidRDefault="00087B85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9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2324"/>
        <w:gridCol w:w="2834"/>
        <w:gridCol w:w="1134"/>
        <w:gridCol w:w="1276"/>
        <w:gridCol w:w="1418"/>
      </w:tblGrid>
      <w:tr w:rsidR="00087B85" w:rsidRPr="003B19BA" w:rsidTr="00C5487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Наименование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Год реализации подпрограммы</w:t>
            </w:r>
          </w:p>
        </w:tc>
      </w:tr>
      <w:tr w:rsidR="00087B85" w:rsidRPr="003B19BA" w:rsidTr="00C5487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087B85" w:rsidRPr="003B19BA" w:rsidTr="00C5487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0C34F5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B85" w:rsidRPr="003B19BA" w:rsidTr="00807EED">
        <w:trPr>
          <w:trHeight w:val="5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3B19BA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B85" w:rsidRPr="003B19BA" w:rsidTr="00C54873">
        <w:trPr>
          <w:trHeight w:val="19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5" w:rsidRPr="003B19BA" w:rsidRDefault="00087B85" w:rsidP="00C548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Pr="003B19BA" w:rsidRDefault="00087B85" w:rsidP="00C54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B85" w:rsidRPr="003B19BA" w:rsidTr="00C54873">
        <w:trPr>
          <w:gridAfter w:val="4"/>
          <w:wAfter w:w="6663" w:type="dxa"/>
          <w:trHeight w:val="1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B85" w:rsidRPr="00F34FF3" w:rsidRDefault="00087B85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087B85" w:rsidRPr="00416EEB" w:rsidRDefault="00087B85" w:rsidP="00087B8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6EE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087B85" w:rsidTr="00C54873">
        <w:tc>
          <w:tcPr>
            <w:tcW w:w="6629" w:type="dxa"/>
          </w:tcPr>
          <w:p w:rsidR="00087B85" w:rsidRPr="009C78ED" w:rsidRDefault="00087B85" w:rsidP="00C548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42" w:type="dxa"/>
          </w:tcPr>
          <w:p w:rsidR="00087B85" w:rsidRDefault="00087B85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2017</w:t>
            </w:r>
          </w:p>
        </w:tc>
      </w:tr>
      <w:tr w:rsidR="00087B85" w:rsidTr="00C54873">
        <w:tc>
          <w:tcPr>
            <w:tcW w:w="6629" w:type="dxa"/>
          </w:tcPr>
          <w:p w:rsidR="00087B85" w:rsidRDefault="00087B85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всего</w:t>
            </w:r>
          </w:p>
        </w:tc>
        <w:tc>
          <w:tcPr>
            <w:tcW w:w="2942" w:type="dxa"/>
          </w:tcPr>
          <w:p w:rsidR="00087B85" w:rsidRDefault="009F0CC9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871113,90</w:t>
            </w:r>
          </w:p>
        </w:tc>
      </w:tr>
      <w:tr w:rsidR="00087B85" w:rsidTr="00C54873">
        <w:tc>
          <w:tcPr>
            <w:tcW w:w="6629" w:type="dxa"/>
          </w:tcPr>
          <w:p w:rsidR="00087B85" w:rsidRDefault="00087B85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Палехского городского поселения</w:t>
            </w:r>
          </w:p>
        </w:tc>
        <w:tc>
          <w:tcPr>
            <w:tcW w:w="2942" w:type="dxa"/>
          </w:tcPr>
          <w:p w:rsidR="00087B85" w:rsidRDefault="009F0CC9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43556,00</w:t>
            </w:r>
          </w:p>
        </w:tc>
      </w:tr>
      <w:tr w:rsidR="00087B85" w:rsidTr="00C54873">
        <w:tc>
          <w:tcPr>
            <w:tcW w:w="6629" w:type="dxa"/>
          </w:tcPr>
          <w:p w:rsidR="00087B85" w:rsidRDefault="00087B85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42" w:type="dxa"/>
          </w:tcPr>
          <w:p w:rsidR="00087B85" w:rsidRDefault="009F0CC9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827557,90</w:t>
            </w:r>
          </w:p>
        </w:tc>
      </w:tr>
      <w:tr w:rsidR="00087B85" w:rsidTr="00C54873">
        <w:tc>
          <w:tcPr>
            <w:tcW w:w="6629" w:type="dxa"/>
          </w:tcPr>
          <w:p w:rsidR="00087B85" w:rsidRPr="00416EEB" w:rsidRDefault="00087B85" w:rsidP="00C5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416EEB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416EE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перечню </w:t>
            </w:r>
            <w:r w:rsidRPr="00416EEB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благоустройству в 2017 году*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42" w:type="dxa"/>
          </w:tcPr>
          <w:p w:rsidR="00087B85" w:rsidRDefault="00087B85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Default="009F0CC9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871113,90</w:t>
            </w:r>
          </w:p>
        </w:tc>
      </w:tr>
    </w:tbl>
    <w:p w:rsidR="009F0CC9" w:rsidRDefault="00087B85" w:rsidP="00087B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087B85" w:rsidRPr="009C78ED" w:rsidRDefault="00087B85" w:rsidP="00087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087B85" w:rsidRPr="000115DA" w:rsidRDefault="00087B85" w:rsidP="00087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**Адресный перечень общественных</w:t>
      </w:r>
      <w:r w:rsidRPr="00416EEB">
        <w:rPr>
          <w:rFonts w:ascii="Times New Roman" w:hAnsi="Times New Roman" w:cs="Times New Roman"/>
          <w:sz w:val="28"/>
          <w:szCs w:val="28"/>
        </w:rPr>
        <w:t xml:space="preserve"> территорий, подлежащих благоустройству в 2017 году, будет сформирован после определения объемов и стоимости работ</w:t>
      </w:r>
    </w:p>
    <w:p w:rsidR="00BA447D" w:rsidRDefault="00E11908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подпрограмме </w:t>
      </w:r>
    </w:p>
    <w:p w:rsidR="00E11908" w:rsidRDefault="00E11908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1908">
        <w:rPr>
          <w:rFonts w:ascii="Times New Roman" w:hAnsi="Times New Roman" w:cs="Times New Roman"/>
          <w:sz w:val="20"/>
          <w:szCs w:val="20"/>
        </w:rPr>
        <w:t xml:space="preserve">Благоустройство </w:t>
      </w:r>
      <w:proofErr w:type="gramStart"/>
      <w:r w:rsidRPr="00E11908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E119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908" w:rsidRDefault="00E11908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1908">
        <w:rPr>
          <w:rFonts w:ascii="Times New Roman" w:hAnsi="Times New Roman" w:cs="Times New Roman"/>
          <w:sz w:val="20"/>
          <w:szCs w:val="20"/>
        </w:rPr>
        <w:t>территорий общего пользования</w:t>
      </w:r>
    </w:p>
    <w:p w:rsidR="00E11908" w:rsidRPr="00E11908" w:rsidRDefault="00E11908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1908">
        <w:rPr>
          <w:rFonts w:ascii="Times New Roman" w:hAnsi="Times New Roman" w:cs="Times New Roman"/>
          <w:sz w:val="20"/>
          <w:szCs w:val="20"/>
        </w:rPr>
        <w:t xml:space="preserve"> Палехского городского поселения на 2017 год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47D" w:rsidRPr="00E11908" w:rsidRDefault="00E11908" w:rsidP="00BA4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08">
        <w:rPr>
          <w:rFonts w:ascii="Times New Roman" w:hAnsi="Times New Roman" w:cs="Times New Roman"/>
          <w:b/>
          <w:sz w:val="28"/>
          <w:szCs w:val="28"/>
        </w:rPr>
        <w:t>Адресный перечень общественных территорий, подлежащих благоустройству в 2017 году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3272"/>
        <w:gridCol w:w="4985"/>
      </w:tblGrid>
      <w:tr w:rsidR="00E11908" w:rsidTr="008A025A">
        <w:tc>
          <w:tcPr>
            <w:tcW w:w="0" w:type="auto"/>
          </w:tcPr>
          <w:p w:rsidR="00E11908" w:rsidRDefault="00E11908" w:rsidP="00C54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1908" w:rsidRDefault="00E11908" w:rsidP="00C54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часть объекта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08" w:rsidRDefault="00E11908" w:rsidP="00C5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E11908" w:rsidTr="008A025A">
        <w:tc>
          <w:tcPr>
            <w:tcW w:w="0" w:type="auto"/>
          </w:tcPr>
          <w:p w:rsidR="00E11908" w:rsidRPr="00C452AF" w:rsidRDefault="00E11908" w:rsidP="00C54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1908" w:rsidRPr="00C452AF" w:rsidRDefault="009F0CC9" w:rsidP="00C54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Палех, ул. Зиновьева</w:t>
            </w:r>
            <w:r w:rsidR="008A0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08" w:rsidRPr="00C452AF" w:rsidRDefault="008A025A" w:rsidP="0055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тротуара по ул. Зиновьева, до «Мол</w:t>
            </w:r>
            <w:r w:rsidR="00553550">
              <w:rPr>
                <w:rFonts w:ascii="Times New Roman" w:hAnsi="Times New Roman" w:cs="Times New Roman"/>
                <w:sz w:val="28"/>
                <w:szCs w:val="28"/>
              </w:rPr>
              <w:t>очного домика», протяженностью 150,5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BA447D" w:rsidRPr="00BA447D" w:rsidRDefault="00BA447D" w:rsidP="00BA4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A447D" w:rsidRPr="00BA447D" w:rsidSect="00A20F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4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33D60"/>
    <w:multiLevelType w:val="multilevel"/>
    <w:tmpl w:val="BC0EF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CEA"/>
    <w:rsid w:val="000000FB"/>
    <w:rsid w:val="000115DA"/>
    <w:rsid w:val="000765B4"/>
    <w:rsid w:val="00087B85"/>
    <w:rsid w:val="000C34F5"/>
    <w:rsid w:val="001103B7"/>
    <w:rsid w:val="00146553"/>
    <w:rsid w:val="00195CEA"/>
    <w:rsid w:val="00203F5C"/>
    <w:rsid w:val="002433AA"/>
    <w:rsid w:val="00273A3D"/>
    <w:rsid w:val="00285A79"/>
    <w:rsid w:val="002A1EE7"/>
    <w:rsid w:val="002D2A61"/>
    <w:rsid w:val="002D6C55"/>
    <w:rsid w:val="0032008D"/>
    <w:rsid w:val="00382360"/>
    <w:rsid w:val="00392DB5"/>
    <w:rsid w:val="003B19BA"/>
    <w:rsid w:val="003C037D"/>
    <w:rsid w:val="00400E9A"/>
    <w:rsid w:val="00416EEB"/>
    <w:rsid w:val="00494052"/>
    <w:rsid w:val="00553550"/>
    <w:rsid w:val="00574734"/>
    <w:rsid w:val="005A510A"/>
    <w:rsid w:val="005A6EE4"/>
    <w:rsid w:val="005B2857"/>
    <w:rsid w:val="005B5A88"/>
    <w:rsid w:val="005B5FA4"/>
    <w:rsid w:val="00644536"/>
    <w:rsid w:val="006970ED"/>
    <w:rsid w:val="0070043B"/>
    <w:rsid w:val="00772C0E"/>
    <w:rsid w:val="007A740F"/>
    <w:rsid w:val="00807EED"/>
    <w:rsid w:val="00872C24"/>
    <w:rsid w:val="008A025A"/>
    <w:rsid w:val="008A3E16"/>
    <w:rsid w:val="008B37CD"/>
    <w:rsid w:val="008D7794"/>
    <w:rsid w:val="008D7C65"/>
    <w:rsid w:val="008F4675"/>
    <w:rsid w:val="0091109E"/>
    <w:rsid w:val="00931C1C"/>
    <w:rsid w:val="00965544"/>
    <w:rsid w:val="0098387C"/>
    <w:rsid w:val="009A600C"/>
    <w:rsid w:val="009B3F2C"/>
    <w:rsid w:val="009C78ED"/>
    <w:rsid w:val="009E3F5A"/>
    <w:rsid w:val="009F0CC9"/>
    <w:rsid w:val="00A12335"/>
    <w:rsid w:val="00A12439"/>
    <w:rsid w:val="00A20F49"/>
    <w:rsid w:val="00A216A5"/>
    <w:rsid w:val="00A52314"/>
    <w:rsid w:val="00A95950"/>
    <w:rsid w:val="00A95BDC"/>
    <w:rsid w:val="00AD75E9"/>
    <w:rsid w:val="00AF071E"/>
    <w:rsid w:val="00B22BEE"/>
    <w:rsid w:val="00B53DAA"/>
    <w:rsid w:val="00B862DE"/>
    <w:rsid w:val="00BA447D"/>
    <w:rsid w:val="00BC7217"/>
    <w:rsid w:val="00C452AF"/>
    <w:rsid w:val="00C476E8"/>
    <w:rsid w:val="00C54873"/>
    <w:rsid w:val="00C759C9"/>
    <w:rsid w:val="00CA77B5"/>
    <w:rsid w:val="00CB560E"/>
    <w:rsid w:val="00D33C8F"/>
    <w:rsid w:val="00D7666C"/>
    <w:rsid w:val="00DC7116"/>
    <w:rsid w:val="00E11908"/>
    <w:rsid w:val="00E1264E"/>
    <w:rsid w:val="00E27A4C"/>
    <w:rsid w:val="00E661CB"/>
    <w:rsid w:val="00EB4B4A"/>
    <w:rsid w:val="00ED0EF7"/>
    <w:rsid w:val="00F33D0D"/>
    <w:rsid w:val="00F34FF3"/>
    <w:rsid w:val="00F67B28"/>
    <w:rsid w:val="00F74BAE"/>
    <w:rsid w:val="00F8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E"/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uiPriority w:val="59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semiHidden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uiPriority w:val="59"/>
    <w:rsid w:val="005A6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semiHidden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3049-7519-4FDE-933A-5609E13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22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Твердова</cp:lastModifiedBy>
  <cp:revision>12</cp:revision>
  <dcterms:created xsi:type="dcterms:W3CDTF">2017-04-12T09:58:00Z</dcterms:created>
  <dcterms:modified xsi:type="dcterms:W3CDTF">2017-05-24T07:07:00Z</dcterms:modified>
</cp:coreProperties>
</file>